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ABC6D" w14:textId="51FA87CC" w:rsidR="009B47F2" w:rsidRPr="00302ACD" w:rsidRDefault="009B47F2" w:rsidP="00FB7113">
      <w:pPr>
        <w:widowControl w:val="0"/>
        <w:suppressLineNumbers/>
        <w:shd w:val="clear" w:color="auto" w:fill="FFFFFF"/>
        <w:suppressAutoHyphens/>
        <w:spacing w:line="276" w:lineRule="auto"/>
        <w:jc w:val="center"/>
        <w:outlineLvl w:val="0"/>
        <w:rPr>
          <w:rFonts w:ascii="Verdana" w:hAnsi="Verdana"/>
        </w:rPr>
      </w:pPr>
      <w:r w:rsidRPr="009B47F2">
        <w:rPr>
          <w:rFonts w:ascii="Verdana" w:eastAsiaTheme="majorEastAsia" w:hAnsi="Verdana" w:cstheme="majorBidi"/>
          <w:b/>
          <w:bCs/>
          <w:szCs w:val="24"/>
        </w:rPr>
        <w:t>AKT UMOWY</w:t>
      </w:r>
      <w:r w:rsidR="00F92822">
        <w:rPr>
          <w:rFonts w:ascii="Verdana" w:eastAsiaTheme="majorEastAsia" w:hAnsi="Verdana" w:cstheme="majorBidi"/>
          <w:b/>
          <w:bCs/>
          <w:szCs w:val="24"/>
        </w:rPr>
        <w:t xml:space="preserve"> </w:t>
      </w:r>
      <w:r w:rsidRPr="00A336E9">
        <w:rPr>
          <w:rFonts w:ascii="Verdana" w:hAnsi="Verdana"/>
        </w:rPr>
        <w:t xml:space="preserve">Nr </w:t>
      </w:r>
      <w:r w:rsidRPr="00A336E9">
        <w:rPr>
          <w:rFonts w:ascii="Verdana" w:hAnsi="Verdana" w:cs="Arial"/>
        </w:rPr>
        <w:t>[</w:t>
      </w:r>
      <w:r w:rsidR="00302ACD">
        <w:rPr>
          <w:rFonts w:ascii="Verdana" w:hAnsi="Verdana" w:cs="Arial"/>
        </w:rPr>
        <w:t>..</w:t>
      </w:r>
      <w:r w:rsidRPr="00A336E9">
        <w:rPr>
          <w:rFonts w:ascii="Verdana" w:hAnsi="Verdana" w:cs="Arial"/>
        </w:rPr>
        <w:t>…]</w:t>
      </w:r>
    </w:p>
    <w:p w14:paraId="1B177212" w14:textId="77777777" w:rsidR="00DA2D83" w:rsidRDefault="00DA2D83" w:rsidP="00FB7113">
      <w:pPr>
        <w:widowControl w:val="0"/>
        <w:suppressLineNumbers/>
        <w:tabs>
          <w:tab w:val="left" w:pos="851"/>
        </w:tabs>
        <w:suppressAutoHyphens/>
        <w:spacing w:line="276" w:lineRule="auto"/>
        <w:rPr>
          <w:rFonts w:ascii="Verdana" w:hAnsi="Verdana"/>
          <w:bCs/>
          <w:sz w:val="18"/>
          <w:szCs w:val="18"/>
        </w:rPr>
      </w:pPr>
    </w:p>
    <w:p w14:paraId="6D4B8A32" w14:textId="130F028B" w:rsidR="009B47F2" w:rsidRPr="009B47F2" w:rsidRDefault="009B47F2" w:rsidP="00FB7113">
      <w:pPr>
        <w:widowControl w:val="0"/>
        <w:suppressLineNumbers/>
        <w:tabs>
          <w:tab w:val="left" w:pos="851"/>
        </w:tabs>
        <w:suppressAutoHyphens/>
        <w:spacing w:line="276" w:lineRule="auto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bCs/>
          <w:sz w:val="18"/>
          <w:szCs w:val="18"/>
        </w:rPr>
        <w:t>Niniejsza</w:t>
      </w:r>
      <w:r w:rsidRPr="009B47F2">
        <w:rPr>
          <w:rFonts w:ascii="Verdana" w:hAnsi="Verdana"/>
          <w:sz w:val="18"/>
          <w:szCs w:val="18"/>
        </w:rPr>
        <w:t xml:space="preserve"> Umowa została zawarta w </w:t>
      </w:r>
      <w:r w:rsidR="00F92822">
        <w:rPr>
          <w:rFonts w:ascii="Verdana" w:hAnsi="Verdana"/>
          <w:sz w:val="18"/>
          <w:szCs w:val="18"/>
        </w:rPr>
        <w:t>[</w:t>
      </w:r>
      <w:r w:rsidR="00DD7559">
        <w:rPr>
          <w:rFonts w:ascii="Verdana" w:hAnsi="Verdana"/>
          <w:sz w:val="18"/>
          <w:szCs w:val="18"/>
        </w:rPr>
        <w:t>..............</w:t>
      </w:r>
      <w:r w:rsidR="00F92822">
        <w:rPr>
          <w:rFonts w:ascii="Verdana" w:hAnsi="Verdana"/>
          <w:sz w:val="18"/>
          <w:szCs w:val="18"/>
        </w:rPr>
        <w:t xml:space="preserve">] </w:t>
      </w:r>
      <w:r w:rsidR="00DD7559">
        <w:rPr>
          <w:rFonts w:ascii="Verdana" w:hAnsi="Verdana"/>
          <w:sz w:val="18"/>
          <w:szCs w:val="18"/>
        </w:rPr>
        <w:t xml:space="preserve">w </w:t>
      </w:r>
      <w:r w:rsidRPr="009B47F2">
        <w:rPr>
          <w:rFonts w:ascii="Verdana" w:hAnsi="Verdana"/>
          <w:sz w:val="18"/>
          <w:szCs w:val="18"/>
        </w:rPr>
        <w:t xml:space="preserve">dniu [……………..] </w:t>
      </w:r>
      <w:r w:rsidRPr="009B47F2">
        <w:rPr>
          <w:rFonts w:ascii="Verdana" w:hAnsi="Verdana"/>
          <w:b/>
          <w:sz w:val="18"/>
          <w:szCs w:val="18"/>
        </w:rPr>
        <w:t>pomiędzy:</w:t>
      </w:r>
    </w:p>
    <w:p w14:paraId="06018FE3" w14:textId="77777777" w:rsidR="009B47F2" w:rsidRPr="00302ACD" w:rsidRDefault="009B47F2" w:rsidP="00FB7113">
      <w:pPr>
        <w:pStyle w:val="Tekstpodstawowy2"/>
        <w:spacing w:after="0" w:line="276" w:lineRule="auto"/>
        <w:rPr>
          <w:rFonts w:ascii="Verdana" w:hAnsi="Verdana" w:cs="Arial"/>
          <w:iCs/>
          <w:sz w:val="18"/>
          <w:szCs w:val="18"/>
        </w:rPr>
      </w:pPr>
      <w:r w:rsidRPr="009B47F2">
        <w:rPr>
          <w:rFonts w:ascii="Verdana" w:hAnsi="Verdana" w:cs="Arial"/>
          <w:iCs/>
          <w:sz w:val="18"/>
          <w:szCs w:val="18"/>
        </w:rPr>
        <w:t xml:space="preserve">Skarbem Państwa -  Generalnym Dyrektorem Dróg Krajowych i Autostrad </w:t>
      </w:r>
      <w:r w:rsidRPr="009B47F2">
        <w:rPr>
          <w:rFonts w:ascii="Verdana" w:hAnsi="Verdana" w:cs="Arial"/>
          <w:sz w:val="18"/>
          <w:szCs w:val="18"/>
        </w:rPr>
        <w:t xml:space="preserve">z siedzibą w Warszawie, ul. Wronia 53, 00-874 Warszawa </w:t>
      </w:r>
      <w:r w:rsidRPr="009B47F2">
        <w:rPr>
          <w:rFonts w:ascii="Verdana" w:hAnsi="Verdana"/>
          <w:sz w:val="18"/>
          <w:szCs w:val="18"/>
        </w:rPr>
        <w:t>reprezentowanym przez pełnomocników:</w:t>
      </w:r>
    </w:p>
    <w:p w14:paraId="04F9A45A" w14:textId="77777777" w:rsidR="009B47F2" w:rsidRPr="009B47F2" w:rsidRDefault="009B47F2" w:rsidP="00FB7113">
      <w:pPr>
        <w:widowControl w:val="0"/>
        <w:numPr>
          <w:ilvl w:val="0"/>
          <w:numId w:val="2"/>
        </w:numPr>
        <w:suppressLineNumbers/>
        <w:suppressAutoHyphens/>
        <w:spacing w:after="120" w:line="276" w:lineRule="auto"/>
        <w:ind w:left="850" w:hanging="425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sz w:val="18"/>
          <w:szCs w:val="18"/>
        </w:rPr>
        <w:t xml:space="preserve"> [...</w:t>
      </w:r>
      <w:r w:rsidR="00302ACD">
        <w:rPr>
          <w:rFonts w:ascii="Verdana" w:hAnsi="Verdana"/>
          <w:sz w:val="18"/>
          <w:szCs w:val="18"/>
        </w:rPr>
        <w:t>........</w:t>
      </w:r>
      <w:r w:rsidRPr="009B47F2">
        <w:rPr>
          <w:rFonts w:ascii="Verdana" w:hAnsi="Verdana"/>
          <w:sz w:val="18"/>
          <w:szCs w:val="18"/>
        </w:rPr>
        <w:t>.]</w:t>
      </w:r>
    </w:p>
    <w:p w14:paraId="7822BC9A" w14:textId="77777777" w:rsidR="009B47F2" w:rsidRDefault="009B47F2" w:rsidP="00FB7113">
      <w:pPr>
        <w:widowControl w:val="0"/>
        <w:numPr>
          <w:ilvl w:val="0"/>
          <w:numId w:val="2"/>
        </w:numPr>
        <w:suppressLineNumbers/>
        <w:suppressAutoHyphens/>
        <w:spacing w:after="120" w:line="276" w:lineRule="auto"/>
        <w:ind w:left="850" w:hanging="425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sz w:val="18"/>
          <w:szCs w:val="18"/>
        </w:rPr>
        <w:t xml:space="preserve"> [</w:t>
      </w:r>
      <w:r w:rsidR="00302ACD">
        <w:rPr>
          <w:rFonts w:ascii="Verdana" w:hAnsi="Verdana"/>
          <w:sz w:val="18"/>
          <w:szCs w:val="18"/>
        </w:rPr>
        <w:t>………….</w:t>
      </w:r>
      <w:r w:rsidRPr="009B47F2">
        <w:rPr>
          <w:rFonts w:ascii="Verdana" w:hAnsi="Verdana"/>
          <w:sz w:val="18"/>
          <w:szCs w:val="18"/>
        </w:rPr>
        <w:t xml:space="preserve">..] </w:t>
      </w:r>
    </w:p>
    <w:p w14:paraId="67AA4AB7" w14:textId="77777777" w:rsidR="009B47F2" w:rsidRPr="00302ACD" w:rsidRDefault="009B47F2" w:rsidP="00FB7113">
      <w:pPr>
        <w:widowControl w:val="0"/>
        <w:suppressLineNumbers/>
        <w:tabs>
          <w:tab w:val="left" w:pos="851"/>
        </w:tabs>
        <w:suppressAutoHyphens/>
        <w:spacing w:after="120" w:line="276" w:lineRule="auto"/>
        <w:ind w:left="567" w:hanging="567"/>
        <w:outlineLvl w:val="0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sz w:val="18"/>
          <w:szCs w:val="18"/>
        </w:rPr>
        <w:t xml:space="preserve">zwanym </w:t>
      </w:r>
      <w:r w:rsidRPr="009B47F2">
        <w:rPr>
          <w:rFonts w:ascii="Verdana" w:hAnsi="Verdana"/>
          <w:b/>
          <w:sz w:val="18"/>
          <w:szCs w:val="18"/>
        </w:rPr>
        <w:t>dalej „Zamawiającym”,</w:t>
      </w:r>
    </w:p>
    <w:p w14:paraId="0B01488B" w14:textId="77777777" w:rsidR="009B47F2" w:rsidRPr="009B47F2" w:rsidRDefault="009B47F2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ind w:left="567" w:hanging="567"/>
        <w:outlineLvl w:val="0"/>
        <w:rPr>
          <w:rFonts w:ascii="Verdana" w:hAnsi="Verdana"/>
          <w:b/>
          <w:sz w:val="18"/>
          <w:szCs w:val="18"/>
        </w:rPr>
      </w:pPr>
      <w:r w:rsidRPr="009B47F2">
        <w:rPr>
          <w:rFonts w:ascii="Verdana" w:hAnsi="Verdana"/>
          <w:b/>
          <w:sz w:val="18"/>
          <w:szCs w:val="18"/>
        </w:rPr>
        <w:t xml:space="preserve">a </w:t>
      </w:r>
    </w:p>
    <w:p w14:paraId="4B48ABDA" w14:textId="77777777" w:rsidR="009B47F2" w:rsidRPr="009B47F2" w:rsidRDefault="009B47F2" w:rsidP="00FB7113">
      <w:pPr>
        <w:widowControl w:val="0"/>
        <w:suppressLineNumbers/>
        <w:tabs>
          <w:tab w:val="left" w:pos="851"/>
        </w:tabs>
        <w:suppressAutoHyphens/>
        <w:spacing w:line="276" w:lineRule="auto"/>
        <w:ind w:left="567" w:hanging="567"/>
        <w:outlineLvl w:val="0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sz w:val="18"/>
          <w:szCs w:val="18"/>
        </w:rPr>
        <w:t>[…….............................................................................................</w:t>
      </w:r>
      <w:r w:rsidR="00123061">
        <w:rPr>
          <w:rFonts w:ascii="Verdana" w:hAnsi="Verdana"/>
          <w:sz w:val="18"/>
          <w:szCs w:val="18"/>
        </w:rPr>
        <w:t>..</w:t>
      </w:r>
      <w:r w:rsidRPr="009B47F2">
        <w:rPr>
          <w:rFonts w:ascii="Verdana" w:hAnsi="Verdana"/>
          <w:sz w:val="18"/>
          <w:szCs w:val="18"/>
        </w:rPr>
        <w:t>.....................................</w:t>
      </w:r>
    </w:p>
    <w:p w14:paraId="3DF59C3E" w14:textId="01C1A3AD" w:rsidR="009B47F2" w:rsidRPr="009B47F2" w:rsidRDefault="009B47F2" w:rsidP="00FB7113">
      <w:pPr>
        <w:widowControl w:val="0"/>
        <w:suppressLineNumbers/>
        <w:tabs>
          <w:tab w:val="left" w:pos="851"/>
        </w:tabs>
        <w:suppressAutoHyphens/>
        <w:spacing w:line="276" w:lineRule="auto"/>
        <w:outlineLvl w:val="0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sz w:val="18"/>
          <w:szCs w:val="18"/>
        </w:rPr>
        <w:t>z siedzibą : [.........</w:t>
      </w:r>
      <w:r w:rsidR="00123061">
        <w:rPr>
          <w:rFonts w:ascii="Verdana" w:hAnsi="Verdana"/>
          <w:sz w:val="18"/>
          <w:szCs w:val="18"/>
        </w:rPr>
        <w:t>....................</w:t>
      </w:r>
      <w:r w:rsidRPr="009B47F2">
        <w:rPr>
          <w:rFonts w:ascii="Verdana" w:hAnsi="Verdana"/>
          <w:sz w:val="18"/>
          <w:szCs w:val="18"/>
        </w:rPr>
        <w:t>...........</w:t>
      </w:r>
      <w:r w:rsidR="00123061">
        <w:rPr>
          <w:rFonts w:ascii="Verdana" w:hAnsi="Verdana"/>
          <w:sz w:val="18"/>
          <w:szCs w:val="18"/>
        </w:rPr>
        <w:t>...........................................</w:t>
      </w:r>
      <w:r w:rsidRPr="009B47F2">
        <w:rPr>
          <w:rFonts w:ascii="Verdana" w:hAnsi="Verdana"/>
          <w:sz w:val="18"/>
          <w:szCs w:val="18"/>
        </w:rPr>
        <w:t>..]</w:t>
      </w:r>
      <w:r w:rsidR="00DD7559">
        <w:rPr>
          <w:rStyle w:val="Odwoanieprzypisudolnego"/>
          <w:rFonts w:ascii="Verdana" w:hAnsi="Verdana"/>
          <w:sz w:val="18"/>
          <w:szCs w:val="18"/>
        </w:rPr>
        <w:footnoteReference w:id="1"/>
      </w:r>
      <w:r w:rsidRPr="009B47F2">
        <w:rPr>
          <w:rFonts w:ascii="Verdana" w:hAnsi="Verdana"/>
          <w:sz w:val="18"/>
          <w:szCs w:val="18"/>
        </w:rPr>
        <w:t xml:space="preserve"> reprezentowanym przez</w:t>
      </w:r>
    </w:p>
    <w:p w14:paraId="1277CC65" w14:textId="77777777" w:rsidR="009B47F2" w:rsidRPr="009B47F2" w:rsidRDefault="009B47F2" w:rsidP="00FB7113">
      <w:pPr>
        <w:widowControl w:val="0"/>
        <w:numPr>
          <w:ilvl w:val="0"/>
          <w:numId w:val="3"/>
        </w:numPr>
        <w:suppressLineNumbers/>
        <w:suppressAutoHyphens/>
        <w:spacing w:after="120" w:line="276" w:lineRule="auto"/>
        <w:ind w:left="850" w:hanging="425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sz w:val="18"/>
          <w:szCs w:val="18"/>
        </w:rPr>
        <w:t>[....]</w:t>
      </w:r>
    </w:p>
    <w:p w14:paraId="18E8F850" w14:textId="77777777" w:rsidR="009B47F2" w:rsidRPr="009B47F2" w:rsidRDefault="009B47F2" w:rsidP="00FB7113">
      <w:pPr>
        <w:widowControl w:val="0"/>
        <w:numPr>
          <w:ilvl w:val="0"/>
          <w:numId w:val="3"/>
        </w:numPr>
        <w:suppressLineNumbers/>
        <w:suppressAutoHyphens/>
        <w:spacing w:after="120" w:line="276" w:lineRule="auto"/>
        <w:ind w:left="850" w:hanging="425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sz w:val="18"/>
          <w:szCs w:val="18"/>
        </w:rPr>
        <w:t xml:space="preserve">[....] </w:t>
      </w:r>
    </w:p>
    <w:p w14:paraId="3C8AE2B0" w14:textId="77777777" w:rsidR="009B47F2" w:rsidRPr="009B47F2" w:rsidRDefault="009B47F2" w:rsidP="00FB7113">
      <w:pPr>
        <w:widowControl w:val="0"/>
        <w:suppressLineNumbers/>
        <w:tabs>
          <w:tab w:val="left" w:pos="851"/>
        </w:tabs>
        <w:suppressAutoHyphens/>
        <w:spacing w:after="120" w:line="276" w:lineRule="auto"/>
        <w:ind w:left="567" w:hanging="567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sz w:val="18"/>
          <w:szCs w:val="18"/>
        </w:rPr>
        <w:t xml:space="preserve">zwanym dalej </w:t>
      </w:r>
      <w:r w:rsidRPr="009B47F2">
        <w:rPr>
          <w:rFonts w:ascii="Verdana" w:hAnsi="Verdana"/>
          <w:b/>
          <w:sz w:val="18"/>
          <w:szCs w:val="18"/>
        </w:rPr>
        <w:t>„Wykonawcą”,</w:t>
      </w:r>
    </w:p>
    <w:p w14:paraId="37275AAC" w14:textId="77777777" w:rsidR="00686220" w:rsidRPr="009B47F2" w:rsidRDefault="009B47F2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ind w:left="567" w:hanging="567"/>
        <w:rPr>
          <w:rFonts w:ascii="Verdana" w:hAnsi="Verdana"/>
          <w:sz w:val="18"/>
          <w:szCs w:val="18"/>
        </w:rPr>
      </w:pPr>
      <w:r w:rsidRPr="009B47F2">
        <w:rPr>
          <w:rFonts w:ascii="Verdana" w:hAnsi="Verdana"/>
          <w:sz w:val="18"/>
          <w:szCs w:val="18"/>
        </w:rPr>
        <w:t xml:space="preserve">zwane dalej </w:t>
      </w:r>
      <w:r w:rsidRPr="009B47F2">
        <w:rPr>
          <w:rFonts w:ascii="Verdana" w:hAnsi="Verdana"/>
          <w:b/>
          <w:sz w:val="18"/>
          <w:szCs w:val="18"/>
        </w:rPr>
        <w:t>„Stronami”.</w:t>
      </w:r>
    </w:p>
    <w:p w14:paraId="7BCE3F10" w14:textId="3F7F3BC0" w:rsidR="00686220" w:rsidRDefault="009B582D" w:rsidP="00FB7113">
      <w:pPr>
        <w:widowControl w:val="0"/>
        <w:suppressLineNumbers/>
        <w:tabs>
          <w:tab w:val="left" w:pos="851"/>
        </w:tabs>
        <w:suppressAutoHyphens/>
        <w:spacing w:after="120" w:line="276" w:lineRule="auto"/>
        <w:rPr>
          <w:rFonts w:ascii="Verdana" w:hAnsi="Verdana" w:cs="Arial"/>
          <w:sz w:val="18"/>
          <w:szCs w:val="18"/>
        </w:rPr>
      </w:pPr>
      <w:r w:rsidRPr="009B582D">
        <w:rPr>
          <w:rFonts w:ascii="Verdana" w:hAnsi="Verdana" w:cs="Arial"/>
          <w:sz w:val="18"/>
          <w:szCs w:val="18"/>
        </w:rPr>
        <w:t xml:space="preserve">Na podstawie przeprowadzonej procedury udzielenia zamówienia publicznego w trybie przetargu </w:t>
      </w:r>
      <w:r w:rsidR="00EB1AF0">
        <w:rPr>
          <w:rFonts w:ascii="Verdana" w:hAnsi="Verdana" w:cs="Arial"/>
          <w:sz w:val="18"/>
          <w:szCs w:val="18"/>
        </w:rPr>
        <w:t>nie</w:t>
      </w:r>
      <w:r w:rsidRPr="009B582D">
        <w:rPr>
          <w:rFonts w:ascii="Verdana" w:hAnsi="Verdana" w:cs="Arial"/>
          <w:sz w:val="18"/>
          <w:szCs w:val="18"/>
        </w:rPr>
        <w:t>ograniczonego została zawarta Umowa o następującej treści:</w:t>
      </w:r>
    </w:p>
    <w:p w14:paraId="0F241C4E" w14:textId="77777777" w:rsidR="00DA2D83" w:rsidRPr="009B582D" w:rsidRDefault="00DA2D83" w:rsidP="00FB7113">
      <w:pPr>
        <w:widowControl w:val="0"/>
        <w:suppressLineNumbers/>
        <w:tabs>
          <w:tab w:val="left" w:pos="851"/>
        </w:tabs>
        <w:suppressAutoHyphens/>
        <w:spacing w:after="120" w:line="276" w:lineRule="auto"/>
        <w:rPr>
          <w:rFonts w:ascii="Verdana" w:hAnsi="Verdana" w:cs="Arial"/>
          <w:sz w:val="18"/>
          <w:szCs w:val="18"/>
        </w:rPr>
      </w:pPr>
    </w:p>
    <w:p w14:paraId="32564D10" w14:textId="77777777" w:rsidR="009B582D" w:rsidRPr="009B582D" w:rsidRDefault="009B582D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ind w:left="360" w:hanging="360"/>
        <w:jc w:val="center"/>
        <w:rPr>
          <w:rFonts w:ascii="Verdana" w:hAnsi="Verdana"/>
          <w:b/>
          <w:sz w:val="18"/>
          <w:szCs w:val="18"/>
        </w:rPr>
      </w:pPr>
      <w:r w:rsidRPr="009B582D">
        <w:rPr>
          <w:rFonts w:ascii="Verdana" w:hAnsi="Verdana"/>
          <w:b/>
          <w:sz w:val="18"/>
          <w:szCs w:val="18"/>
        </w:rPr>
        <w:t>§ 1</w:t>
      </w:r>
    </w:p>
    <w:p w14:paraId="60550AFB" w14:textId="287C606F" w:rsidR="00F52FEA" w:rsidRDefault="009B582D" w:rsidP="00FB7113">
      <w:pPr>
        <w:spacing w:line="276" w:lineRule="auto"/>
        <w:rPr>
          <w:rFonts w:ascii="Verdana" w:hAnsi="Verdana" w:cs="Arial"/>
          <w:sz w:val="18"/>
          <w:szCs w:val="18"/>
        </w:rPr>
      </w:pPr>
      <w:r w:rsidRPr="004D55F0">
        <w:rPr>
          <w:rFonts w:ascii="Verdana" w:hAnsi="Verdana" w:cs="Arial"/>
          <w:sz w:val="18"/>
          <w:szCs w:val="18"/>
        </w:rPr>
        <w:t xml:space="preserve">Zamawiający powierza a Wykonawca zobowiązuje się do zaprojektowania i wykonania zadania pod nazwą </w:t>
      </w:r>
      <w:r w:rsidR="00BE3CB2">
        <w:rPr>
          <w:rFonts w:ascii="Verdana" w:hAnsi="Verdana" w:cs="Arial"/>
          <w:b/>
          <w:sz w:val="18"/>
          <w:szCs w:val="18"/>
        </w:rPr>
        <w:t xml:space="preserve">„Projekt i budowa drogi ekspresowe S12 odcinek węzeł Wieniawa (bez węzła) – węzeł Radom Południe (z węzłem)” </w:t>
      </w:r>
      <w:r w:rsidR="00AD16EE">
        <w:rPr>
          <w:rFonts w:ascii="Verdana" w:hAnsi="Verdana" w:cs="Arial"/>
          <w:b/>
          <w:sz w:val="18"/>
          <w:szCs w:val="18"/>
        </w:rPr>
        <w:t>.</w:t>
      </w:r>
    </w:p>
    <w:p w14:paraId="7DE602CB" w14:textId="77777777" w:rsidR="00DA2D83" w:rsidRPr="00DA2D83" w:rsidRDefault="00DA2D83" w:rsidP="00FB7113">
      <w:pPr>
        <w:spacing w:line="276" w:lineRule="auto"/>
        <w:rPr>
          <w:rFonts w:ascii="Verdana" w:hAnsi="Verdana" w:cs="Arial"/>
          <w:sz w:val="18"/>
          <w:szCs w:val="18"/>
        </w:rPr>
      </w:pPr>
    </w:p>
    <w:p w14:paraId="39931D85" w14:textId="77777777" w:rsidR="00686220" w:rsidRPr="009B582D" w:rsidRDefault="009B582D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jc w:val="center"/>
        <w:rPr>
          <w:rFonts w:ascii="Verdana" w:hAnsi="Verdana"/>
          <w:b/>
          <w:sz w:val="18"/>
          <w:szCs w:val="18"/>
        </w:rPr>
      </w:pPr>
      <w:r w:rsidRPr="009B582D">
        <w:rPr>
          <w:rFonts w:ascii="Verdana" w:hAnsi="Verdana"/>
          <w:b/>
          <w:sz w:val="18"/>
          <w:szCs w:val="18"/>
        </w:rPr>
        <w:t>§ 2</w:t>
      </w:r>
    </w:p>
    <w:p w14:paraId="5BE04517" w14:textId="08F0594F" w:rsidR="009B582D" w:rsidRDefault="005A656A" w:rsidP="00FB7113">
      <w:pPr>
        <w:widowControl w:val="0"/>
        <w:numPr>
          <w:ilvl w:val="0"/>
          <w:numId w:val="4"/>
        </w:numPr>
        <w:suppressLineNumbers/>
        <w:suppressAutoHyphens/>
        <w:spacing w:after="120" w:line="276" w:lineRule="auto"/>
        <w:ind w:left="425" w:hanging="42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Wyrazy</w:t>
      </w:r>
      <w:r w:rsidR="009B582D" w:rsidRPr="009B582D">
        <w:rPr>
          <w:rFonts w:ascii="Verdana" w:hAnsi="Verdana"/>
          <w:sz w:val="18"/>
          <w:szCs w:val="18"/>
        </w:rPr>
        <w:t xml:space="preserve"> i wyrażenia użyte w Umowie mają takie samo znaczenie, jakie przypisano im odpowiednio w Warunkach Kontraktu wymienionych w ust. 2 pkt </w:t>
      </w:r>
      <w:r w:rsidR="0059229E">
        <w:rPr>
          <w:rFonts w:ascii="Verdana" w:hAnsi="Verdana"/>
          <w:sz w:val="18"/>
          <w:szCs w:val="18"/>
        </w:rPr>
        <w:t>2</w:t>
      </w:r>
      <w:r w:rsidR="009B582D" w:rsidRPr="009B582D">
        <w:rPr>
          <w:rFonts w:ascii="Verdana" w:hAnsi="Verdana"/>
          <w:sz w:val="18"/>
          <w:szCs w:val="18"/>
        </w:rPr>
        <w:t xml:space="preserve">) i </w:t>
      </w:r>
      <w:r w:rsidR="0059229E">
        <w:rPr>
          <w:rFonts w:ascii="Verdana" w:hAnsi="Verdana"/>
          <w:sz w:val="18"/>
          <w:szCs w:val="18"/>
        </w:rPr>
        <w:t>3</w:t>
      </w:r>
      <w:r w:rsidR="009B582D" w:rsidRPr="009B582D">
        <w:rPr>
          <w:rFonts w:ascii="Verdana" w:hAnsi="Verdana"/>
          <w:sz w:val="18"/>
          <w:szCs w:val="18"/>
        </w:rPr>
        <w:t>) niniejszego § 2.</w:t>
      </w:r>
    </w:p>
    <w:p w14:paraId="45C77206" w14:textId="77777777" w:rsidR="009B582D" w:rsidRPr="00EF0D76" w:rsidRDefault="009B582D" w:rsidP="00FB7113">
      <w:pPr>
        <w:widowControl w:val="0"/>
        <w:numPr>
          <w:ilvl w:val="0"/>
          <w:numId w:val="4"/>
        </w:numPr>
        <w:suppressLineNumbers/>
        <w:suppressAutoHyphens/>
        <w:spacing w:after="60" w:line="276" w:lineRule="auto"/>
        <w:ind w:left="425" w:hanging="425"/>
        <w:rPr>
          <w:rFonts w:ascii="Verdana" w:hAnsi="Verdana"/>
          <w:sz w:val="18"/>
          <w:szCs w:val="18"/>
        </w:rPr>
      </w:pPr>
      <w:r w:rsidRPr="00EF0D76">
        <w:rPr>
          <w:rFonts w:ascii="Verdana" w:hAnsi="Verdana"/>
          <w:sz w:val="18"/>
          <w:szCs w:val="18"/>
        </w:rPr>
        <w:t xml:space="preserve">Na Umowę składają się następujące dokumenty, które stanowią jej integralną część </w:t>
      </w:r>
      <w:r w:rsidRPr="00EF0D76">
        <w:rPr>
          <w:rFonts w:ascii="Verdana" w:hAnsi="Verdana"/>
          <w:sz w:val="18"/>
          <w:szCs w:val="18"/>
        </w:rPr>
        <w:br/>
        <w:t xml:space="preserve">i będą interpretowane w następującej kolejności: </w:t>
      </w:r>
    </w:p>
    <w:p w14:paraId="0F6E34E3" w14:textId="393A8CB9" w:rsidR="009B582D" w:rsidRDefault="002D77B8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Akt Umowy;</w:t>
      </w:r>
    </w:p>
    <w:p w14:paraId="30F635F2" w14:textId="41DFC37D" w:rsidR="009B582D" w:rsidRDefault="009B582D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 w:rsidRPr="00EF0D76">
        <w:rPr>
          <w:rFonts w:ascii="Verdana" w:hAnsi="Verdana"/>
          <w:sz w:val="18"/>
          <w:szCs w:val="18"/>
        </w:rPr>
        <w:t>Warunki Szczególne Kontraktu</w:t>
      </w:r>
      <w:r w:rsidR="00F92822">
        <w:rPr>
          <w:rFonts w:ascii="Verdana" w:hAnsi="Verdana"/>
          <w:sz w:val="18"/>
          <w:szCs w:val="18"/>
        </w:rPr>
        <w:t xml:space="preserve"> </w:t>
      </w:r>
      <w:r w:rsidR="006D280B">
        <w:rPr>
          <w:rFonts w:ascii="Verdana" w:hAnsi="Verdana"/>
          <w:sz w:val="18"/>
          <w:szCs w:val="18"/>
        </w:rPr>
        <w:t>– Część B Warunków Szczególnych (Postanowienia Szczególne)</w:t>
      </w:r>
      <w:r w:rsidRPr="00EF0D76">
        <w:rPr>
          <w:rFonts w:ascii="Verdana" w:hAnsi="Verdana"/>
          <w:sz w:val="18"/>
          <w:szCs w:val="18"/>
        </w:rPr>
        <w:t>;</w:t>
      </w:r>
    </w:p>
    <w:p w14:paraId="70806319" w14:textId="758B4B84" w:rsidR="009B582D" w:rsidRDefault="009B582D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 w:rsidRPr="00EF0D76">
        <w:rPr>
          <w:rFonts w:ascii="Verdana" w:hAnsi="Verdana"/>
          <w:sz w:val="18"/>
          <w:szCs w:val="18"/>
        </w:rPr>
        <w:t>Warunki Ogólne;</w:t>
      </w:r>
    </w:p>
    <w:p w14:paraId="09774757" w14:textId="4943F6F5" w:rsidR="0030733E" w:rsidRPr="0060621C" w:rsidRDefault="0030733E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 w:rsidRPr="00EF0D76">
        <w:rPr>
          <w:rFonts w:ascii="Verdana" w:hAnsi="Verdana"/>
          <w:sz w:val="18"/>
          <w:szCs w:val="18"/>
        </w:rPr>
        <w:t>Wypełnione Dane Kontraktowe</w:t>
      </w:r>
      <w:r>
        <w:rPr>
          <w:rFonts w:ascii="Verdana" w:hAnsi="Verdana"/>
          <w:sz w:val="18"/>
          <w:szCs w:val="18"/>
        </w:rPr>
        <w:t xml:space="preserve"> (Część A – Warunków Szczególnych)</w:t>
      </w:r>
      <w:r w:rsidRPr="00EF0D76">
        <w:rPr>
          <w:rFonts w:ascii="Verdana" w:hAnsi="Verdana"/>
          <w:sz w:val="18"/>
          <w:szCs w:val="18"/>
        </w:rPr>
        <w:t>;</w:t>
      </w:r>
    </w:p>
    <w:p w14:paraId="58C5E88F" w14:textId="5C7F6F95" w:rsidR="004C2FD3" w:rsidRDefault="00056D31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 w:rsidRPr="00EF0D76">
        <w:rPr>
          <w:rFonts w:ascii="Verdana" w:hAnsi="Verdana"/>
          <w:sz w:val="18"/>
          <w:szCs w:val="18"/>
        </w:rPr>
        <w:t xml:space="preserve">Program </w:t>
      </w:r>
      <w:proofErr w:type="spellStart"/>
      <w:r w:rsidRPr="00EF0D76">
        <w:rPr>
          <w:rFonts w:ascii="Verdana" w:hAnsi="Verdana"/>
          <w:sz w:val="18"/>
          <w:szCs w:val="18"/>
        </w:rPr>
        <w:t>Funkcjonalno</w:t>
      </w:r>
      <w:proofErr w:type="spellEnd"/>
      <w:r w:rsidRPr="00EF0D76">
        <w:rPr>
          <w:rFonts w:ascii="Verdana" w:hAnsi="Verdana"/>
          <w:sz w:val="18"/>
          <w:szCs w:val="18"/>
        </w:rPr>
        <w:t xml:space="preserve"> – Użytkowy</w:t>
      </w:r>
      <w:r w:rsidR="00F92822">
        <w:rPr>
          <w:rFonts w:ascii="Verdana" w:hAnsi="Verdana"/>
          <w:sz w:val="18"/>
          <w:szCs w:val="18"/>
        </w:rPr>
        <w:t>;</w:t>
      </w:r>
    </w:p>
    <w:p w14:paraId="08669C4A" w14:textId="7FC1F33B" w:rsidR="00056D31" w:rsidRPr="00056D31" w:rsidRDefault="004C2FD3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Załączniki do Programu </w:t>
      </w:r>
      <w:proofErr w:type="spellStart"/>
      <w:r>
        <w:rPr>
          <w:rFonts w:ascii="Verdana" w:hAnsi="Verdana"/>
          <w:sz w:val="18"/>
          <w:szCs w:val="18"/>
        </w:rPr>
        <w:t>Funkcjonalno</w:t>
      </w:r>
      <w:proofErr w:type="spellEnd"/>
      <w:r>
        <w:rPr>
          <w:rFonts w:ascii="Verdana" w:hAnsi="Verdana"/>
          <w:sz w:val="18"/>
          <w:szCs w:val="18"/>
        </w:rPr>
        <w:t xml:space="preserve"> - Użytkowego</w:t>
      </w:r>
      <w:r w:rsidR="00056D31" w:rsidRPr="00EF0D76">
        <w:rPr>
          <w:rFonts w:ascii="Verdana" w:hAnsi="Verdana"/>
          <w:sz w:val="18"/>
          <w:szCs w:val="18"/>
        </w:rPr>
        <w:t>;</w:t>
      </w:r>
    </w:p>
    <w:p w14:paraId="63866D11" w14:textId="72A6C53D" w:rsidR="00DB6950" w:rsidRDefault="00DB6950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Oferta Wykonawcy wraz z </w:t>
      </w:r>
      <w:r w:rsidR="00566709" w:rsidRPr="00566709">
        <w:rPr>
          <w:rFonts w:ascii="Verdana" w:hAnsi="Verdana"/>
          <w:sz w:val="18"/>
          <w:szCs w:val="18"/>
        </w:rPr>
        <w:t>podmiotowymi środkami dowodowymi, oświadczeniami i innymi dokumentami</w:t>
      </w:r>
      <w:r>
        <w:rPr>
          <w:rFonts w:ascii="Verdana" w:hAnsi="Verdana"/>
          <w:sz w:val="18"/>
          <w:szCs w:val="18"/>
        </w:rPr>
        <w:t>:</w:t>
      </w:r>
    </w:p>
    <w:p w14:paraId="37130922" w14:textId="77777777" w:rsidR="00DB6950" w:rsidRDefault="00DB6950" w:rsidP="00FB7113">
      <w:pPr>
        <w:pStyle w:val="Akapitzlist"/>
        <w:numPr>
          <w:ilvl w:val="0"/>
          <w:numId w:val="15"/>
        </w:numPr>
        <w:spacing w:before="0" w:after="60"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Wypełniony Wykaz Płatności;</w:t>
      </w:r>
    </w:p>
    <w:p w14:paraId="70521CAA" w14:textId="438F2E35" w:rsidR="00DB6950" w:rsidRDefault="00DB6950" w:rsidP="00FB7113">
      <w:pPr>
        <w:pStyle w:val="Akapitzlist"/>
        <w:numPr>
          <w:ilvl w:val="0"/>
          <w:numId w:val="15"/>
        </w:numPr>
        <w:spacing w:before="0" w:after="60"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Wypełniony Formularz „Kryteria </w:t>
      </w:r>
      <w:proofErr w:type="spellStart"/>
      <w:r>
        <w:rPr>
          <w:rFonts w:ascii="Verdana" w:hAnsi="Verdana"/>
          <w:sz w:val="18"/>
          <w:szCs w:val="18"/>
        </w:rPr>
        <w:t>pozacenowe</w:t>
      </w:r>
      <w:proofErr w:type="spellEnd"/>
      <w:r>
        <w:rPr>
          <w:rFonts w:ascii="Verdana" w:hAnsi="Verdana"/>
          <w:sz w:val="18"/>
          <w:szCs w:val="18"/>
        </w:rPr>
        <w:t>”;</w:t>
      </w:r>
    </w:p>
    <w:p w14:paraId="65FBAB9B" w14:textId="77777777" w:rsidR="00566709" w:rsidRPr="00566709" w:rsidRDefault="00566709" w:rsidP="00FB7113">
      <w:pPr>
        <w:pStyle w:val="Akapitzlist"/>
        <w:numPr>
          <w:ilvl w:val="0"/>
          <w:numId w:val="15"/>
        </w:numPr>
        <w:spacing w:before="0" w:after="60" w:line="276" w:lineRule="auto"/>
        <w:rPr>
          <w:rFonts w:ascii="Verdana" w:hAnsi="Verdana"/>
          <w:sz w:val="18"/>
          <w:szCs w:val="18"/>
        </w:rPr>
      </w:pPr>
      <w:r w:rsidRPr="00566709">
        <w:rPr>
          <w:rFonts w:ascii="Verdana" w:hAnsi="Verdana"/>
          <w:sz w:val="18"/>
          <w:szCs w:val="18"/>
        </w:rPr>
        <w:t>Wyjaśnienia Wykonawcy dotyczące treści złożonej Oferty lub innych składanych dokumentów lub oświadczeń, w przypadku skierowania do Wykonawcy wezwania na podstawie przepisów ustawy Prawo zamówień publicznych;</w:t>
      </w:r>
    </w:p>
    <w:p w14:paraId="02F33FF7" w14:textId="77777777" w:rsidR="00566709" w:rsidRPr="00566709" w:rsidRDefault="00566709" w:rsidP="00FB7113">
      <w:pPr>
        <w:pStyle w:val="Akapitzlist"/>
        <w:numPr>
          <w:ilvl w:val="0"/>
          <w:numId w:val="15"/>
        </w:numPr>
        <w:spacing w:before="0" w:after="60" w:line="276" w:lineRule="auto"/>
        <w:rPr>
          <w:rFonts w:ascii="Verdana" w:hAnsi="Verdana"/>
          <w:sz w:val="18"/>
          <w:szCs w:val="18"/>
        </w:rPr>
      </w:pPr>
      <w:r w:rsidRPr="00566709">
        <w:rPr>
          <w:rFonts w:ascii="Verdana" w:hAnsi="Verdana"/>
          <w:sz w:val="18"/>
          <w:szCs w:val="18"/>
        </w:rPr>
        <w:t>Wyjaśnienia Wykonawcy wraz ze złożonymi dowodami w zakresie wyliczenia Ceny Oferty lub jej istotnych części składowych, w przypadku skierowania do Wykonawcy wezwania na podstawie przepisów ustawy Prawo zamówień publicznych;</w:t>
      </w:r>
    </w:p>
    <w:p w14:paraId="19229242" w14:textId="77777777" w:rsidR="00DB6950" w:rsidRDefault="00DB6950" w:rsidP="00FB7113">
      <w:pPr>
        <w:pStyle w:val="Akapitzlist"/>
        <w:numPr>
          <w:ilvl w:val="0"/>
          <w:numId w:val="15"/>
        </w:numPr>
        <w:spacing w:before="0" w:after="60"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Wykaz osób skierowanych do realizacji zamówienia;</w:t>
      </w:r>
    </w:p>
    <w:p w14:paraId="5B17AF1D" w14:textId="406416FE" w:rsidR="00566709" w:rsidRDefault="00DB6950" w:rsidP="00FB7113">
      <w:pPr>
        <w:pStyle w:val="Akapitzlist"/>
        <w:numPr>
          <w:ilvl w:val="0"/>
          <w:numId w:val="15"/>
        </w:numPr>
        <w:spacing w:before="0" w:after="60"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Wypełniony </w:t>
      </w:r>
      <w:r w:rsidR="008F4E87">
        <w:rPr>
          <w:rFonts w:ascii="Verdana" w:hAnsi="Verdana"/>
          <w:sz w:val="18"/>
          <w:szCs w:val="18"/>
        </w:rPr>
        <w:t>J</w:t>
      </w:r>
      <w:r>
        <w:rPr>
          <w:rFonts w:ascii="Verdana" w:hAnsi="Verdana"/>
          <w:sz w:val="18"/>
          <w:szCs w:val="18"/>
        </w:rPr>
        <w:t>ednolity europejski dokument zamówienia;</w:t>
      </w:r>
    </w:p>
    <w:p w14:paraId="1812E2F2" w14:textId="02E997FF" w:rsidR="00566709" w:rsidRPr="00566709" w:rsidRDefault="00566709" w:rsidP="00FB7113">
      <w:pPr>
        <w:pStyle w:val="Akapitzlist"/>
        <w:numPr>
          <w:ilvl w:val="0"/>
          <w:numId w:val="15"/>
        </w:numPr>
        <w:spacing w:before="0" w:after="60" w:line="276" w:lineRule="auto"/>
        <w:rPr>
          <w:rFonts w:ascii="Verdana" w:hAnsi="Verdana"/>
          <w:sz w:val="18"/>
          <w:szCs w:val="18"/>
        </w:rPr>
      </w:pPr>
      <w:r w:rsidRPr="00566709">
        <w:rPr>
          <w:rFonts w:ascii="Verdana" w:hAnsi="Verdana"/>
          <w:sz w:val="18"/>
          <w:szCs w:val="18"/>
        </w:rPr>
        <w:t>dowody w odniesieniu do wszystkich zasobów, w przypadku gdy Wykonawca polega na zasobach Podmiotu Udostępniającego Zasoby;</w:t>
      </w:r>
    </w:p>
    <w:p w14:paraId="27992ADE" w14:textId="77777777" w:rsidR="00566709" w:rsidRPr="00566709" w:rsidRDefault="00566709" w:rsidP="00FB7113">
      <w:pPr>
        <w:pStyle w:val="Akapitzlist"/>
        <w:numPr>
          <w:ilvl w:val="0"/>
          <w:numId w:val="15"/>
        </w:numPr>
        <w:spacing w:before="0" w:line="276" w:lineRule="auto"/>
        <w:rPr>
          <w:rFonts w:ascii="Verdana" w:hAnsi="Verdana"/>
          <w:sz w:val="18"/>
          <w:szCs w:val="18"/>
        </w:rPr>
      </w:pPr>
      <w:r w:rsidRPr="00566709">
        <w:rPr>
          <w:rFonts w:ascii="Verdana" w:hAnsi="Verdana"/>
          <w:sz w:val="18"/>
          <w:szCs w:val="18"/>
        </w:rPr>
        <w:t>oświadczenie w zakresie, o którym mowa w art. 117 ust. 4 ustawy Prawo zamówień publicznych, w przypadku Wykonawców wspólnie ubiegających się o udzielenie zamówienia.</w:t>
      </w:r>
    </w:p>
    <w:p w14:paraId="7CC2AFC6" w14:textId="77777777" w:rsidR="00DB6950" w:rsidRDefault="00DB6950" w:rsidP="00FB7113">
      <w:pPr>
        <w:numPr>
          <w:ilvl w:val="0"/>
          <w:numId w:val="5"/>
        </w:numPr>
        <w:tabs>
          <w:tab w:val="clear" w:pos="720"/>
        </w:tabs>
        <w:spacing w:before="0" w:line="276" w:lineRule="auto"/>
        <w:ind w:left="850" w:hanging="42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Gwarancja Jakości;</w:t>
      </w:r>
    </w:p>
    <w:p w14:paraId="4683098F" w14:textId="64E88857" w:rsidR="00BD4E2B" w:rsidRDefault="00BD4E2B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 w:rsidRPr="005D7FE7">
        <w:rPr>
          <w:rFonts w:ascii="Verdana" w:hAnsi="Verdana"/>
          <w:sz w:val="18"/>
          <w:szCs w:val="18"/>
        </w:rPr>
        <w:t xml:space="preserve">Umowa o powierzenie przetwarzania danych osobowych zawarta w dniu </w:t>
      </w:r>
      <w:r w:rsidR="00F92822">
        <w:rPr>
          <w:rFonts w:ascii="Verdana" w:hAnsi="Verdana"/>
          <w:sz w:val="18"/>
          <w:szCs w:val="18"/>
        </w:rPr>
        <w:t>[</w:t>
      </w:r>
      <w:r w:rsidRPr="005D7FE7">
        <w:rPr>
          <w:rFonts w:ascii="Verdana" w:hAnsi="Verdana"/>
          <w:sz w:val="18"/>
          <w:szCs w:val="18"/>
        </w:rPr>
        <w:t>...</w:t>
      </w:r>
      <w:r w:rsidR="00F92822">
        <w:rPr>
          <w:rFonts w:ascii="Verdana" w:hAnsi="Verdana"/>
          <w:sz w:val="18"/>
          <w:szCs w:val="18"/>
        </w:rPr>
        <w:t>]</w:t>
      </w:r>
      <w:r w:rsidRPr="005D7FE7">
        <w:rPr>
          <w:rFonts w:ascii="Verdana" w:hAnsi="Verdana"/>
          <w:sz w:val="18"/>
          <w:szCs w:val="18"/>
        </w:rPr>
        <w:t xml:space="preserve"> w</w:t>
      </w:r>
      <w:r w:rsidR="009D14E9">
        <w:rPr>
          <w:rFonts w:ascii="Verdana" w:hAnsi="Verdana"/>
          <w:sz w:val="18"/>
          <w:szCs w:val="18"/>
        </w:rPr>
        <w:t> </w:t>
      </w:r>
      <w:r w:rsidR="00F92822">
        <w:rPr>
          <w:rFonts w:ascii="Verdana" w:hAnsi="Verdana"/>
          <w:sz w:val="18"/>
          <w:szCs w:val="18"/>
        </w:rPr>
        <w:t>[</w:t>
      </w:r>
      <w:r w:rsidRPr="005D7FE7">
        <w:rPr>
          <w:rFonts w:ascii="Verdana" w:hAnsi="Verdana"/>
          <w:sz w:val="18"/>
          <w:szCs w:val="18"/>
        </w:rPr>
        <w:t xml:space="preserve"> </w:t>
      </w:r>
      <w:r w:rsidR="009737C4">
        <w:rPr>
          <w:rFonts w:ascii="Verdana" w:hAnsi="Verdana"/>
          <w:sz w:val="18"/>
          <w:szCs w:val="18"/>
        </w:rPr>
        <w:t>…</w:t>
      </w:r>
      <w:r w:rsidR="00F92822">
        <w:rPr>
          <w:rFonts w:ascii="Verdana" w:hAnsi="Verdana"/>
          <w:sz w:val="18"/>
          <w:szCs w:val="18"/>
        </w:rPr>
        <w:t>]</w:t>
      </w:r>
      <w:r w:rsidR="00BA2DE1">
        <w:rPr>
          <w:rFonts w:ascii="Verdana" w:hAnsi="Verdana"/>
          <w:sz w:val="18"/>
          <w:szCs w:val="18"/>
        </w:rPr>
        <w:t>;</w:t>
      </w:r>
    </w:p>
    <w:p w14:paraId="2C127E8E" w14:textId="77777777" w:rsidR="00482E29" w:rsidRDefault="00482E29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Instrukcja DP-T 14</w:t>
      </w:r>
      <w:r w:rsidR="00F52FEA">
        <w:rPr>
          <w:rFonts w:ascii="Verdana" w:hAnsi="Verdana"/>
          <w:sz w:val="18"/>
          <w:szCs w:val="18"/>
        </w:rPr>
        <w:t>;</w:t>
      </w:r>
    </w:p>
    <w:p w14:paraId="5C8DCBA0" w14:textId="334943F5" w:rsidR="00B67783" w:rsidRPr="005D7FE7" w:rsidRDefault="00B67783" w:rsidP="00FB7113">
      <w:pPr>
        <w:numPr>
          <w:ilvl w:val="0"/>
          <w:numId w:val="5"/>
        </w:numPr>
        <w:tabs>
          <w:tab w:val="clear" w:pos="720"/>
        </w:tabs>
        <w:spacing w:before="0" w:after="60" w:line="276" w:lineRule="auto"/>
        <w:ind w:left="850" w:hanging="42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TOM I SWZ</w:t>
      </w:r>
      <w:r w:rsidR="00F52FEA">
        <w:rPr>
          <w:rFonts w:ascii="Verdana" w:hAnsi="Verdana"/>
          <w:sz w:val="18"/>
          <w:szCs w:val="18"/>
        </w:rPr>
        <w:t>.</w:t>
      </w:r>
    </w:p>
    <w:p w14:paraId="46C9A240" w14:textId="77777777" w:rsidR="00010B75" w:rsidRPr="00010B75" w:rsidRDefault="00010B75" w:rsidP="00FB7113">
      <w:pPr>
        <w:widowControl w:val="0"/>
        <w:numPr>
          <w:ilvl w:val="0"/>
          <w:numId w:val="4"/>
        </w:numPr>
        <w:suppressLineNumbers/>
        <w:suppressAutoHyphens/>
        <w:spacing w:after="60" w:line="276" w:lineRule="auto"/>
        <w:ind w:left="425" w:hanging="425"/>
        <w:rPr>
          <w:rFonts w:ascii="Verdana" w:hAnsi="Verdana"/>
          <w:sz w:val="18"/>
          <w:szCs w:val="18"/>
        </w:rPr>
      </w:pPr>
      <w:r w:rsidRPr="00010B75">
        <w:rPr>
          <w:rFonts w:ascii="Verdana" w:hAnsi="Verdana"/>
          <w:sz w:val="18"/>
          <w:szCs w:val="18"/>
        </w:rPr>
        <w:t xml:space="preserve">Wszelkie uzupełnienia i wyjaśnienia do powyższych dokumentów powinny być odczytywane </w:t>
      </w:r>
      <w:r w:rsidR="00F52FEA">
        <w:rPr>
          <w:rFonts w:ascii="Verdana" w:hAnsi="Verdana"/>
          <w:sz w:val="18"/>
          <w:szCs w:val="18"/>
        </w:rPr>
        <w:br/>
      </w:r>
      <w:r w:rsidRPr="00010B75">
        <w:rPr>
          <w:rFonts w:ascii="Verdana" w:hAnsi="Verdana"/>
          <w:sz w:val="18"/>
          <w:szCs w:val="18"/>
        </w:rPr>
        <w:t>i</w:t>
      </w:r>
      <w:r w:rsidR="009D14E9">
        <w:rPr>
          <w:rFonts w:ascii="Verdana" w:hAnsi="Verdana"/>
          <w:sz w:val="18"/>
          <w:szCs w:val="18"/>
        </w:rPr>
        <w:t> </w:t>
      </w:r>
      <w:r w:rsidRPr="00010B75">
        <w:rPr>
          <w:rFonts w:ascii="Verdana" w:hAnsi="Verdana"/>
          <w:sz w:val="18"/>
          <w:szCs w:val="18"/>
        </w:rPr>
        <w:t xml:space="preserve"> interpretowane w powyższej kolejności i łącznie z dokumentami, których dotyczą.</w:t>
      </w:r>
    </w:p>
    <w:p w14:paraId="40624505" w14:textId="42CEA51C" w:rsidR="007C2304" w:rsidRPr="007C2304" w:rsidRDefault="007C2304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ind w:left="360" w:hanging="360"/>
        <w:jc w:val="center"/>
        <w:rPr>
          <w:rFonts w:ascii="Verdana" w:hAnsi="Verdana"/>
          <w:b/>
          <w:sz w:val="18"/>
          <w:szCs w:val="18"/>
        </w:rPr>
      </w:pPr>
      <w:r w:rsidRPr="007C2304">
        <w:rPr>
          <w:rFonts w:ascii="Verdana" w:hAnsi="Verdana"/>
          <w:b/>
          <w:sz w:val="18"/>
          <w:szCs w:val="18"/>
        </w:rPr>
        <w:t>§ 3</w:t>
      </w:r>
    </w:p>
    <w:p w14:paraId="14FEAD81" w14:textId="21725970" w:rsidR="007C2304" w:rsidRPr="007C2304" w:rsidRDefault="009D65BB" w:rsidP="00FB7113">
      <w:pPr>
        <w:widowControl w:val="0"/>
        <w:numPr>
          <w:ilvl w:val="0"/>
          <w:numId w:val="6"/>
        </w:numPr>
        <w:tabs>
          <w:tab w:val="clear" w:pos="540"/>
        </w:tabs>
        <w:spacing w:after="120" w:line="276" w:lineRule="auto"/>
        <w:ind w:left="425" w:hanging="425"/>
        <w:rPr>
          <w:rFonts w:ascii="Verdana" w:hAnsi="Verdana" w:cs="Arial"/>
          <w:snapToGrid w:val="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Prace projektowe i Roboty wraz z uzyskaniem</w:t>
      </w:r>
      <w:r w:rsidR="007C2304" w:rsidRPr="007C2304">
        <w:rPr>
          <w:rFonts w:ascii="Verdana" w:hAnsi="Verdana" w:cs="Arial"/>
          <w:sz w:val="18"/>
          <w:szCs w:val="18"/>
        </w:rPr>
        <w:t xml:space="preserve"> pozwolenia na użytkowanie zostaną ukończone </w:t>
      </w:r>
      <w:r w:rsidR="00F92822">
        <w:rPr>
          <w:rFonts w:ascii="Verdana" w:hAnsi="Verdana" w:cs="Arial"/>
          <w:sz w:val="18"/>
          <w:szCs w:val="18"/>
        </w:rPr>
        <w:br/>
      </w:r>
      <w:r w:rsidR="007C2304" w:rsidRPr="007C2304">
        <w:rPr>
          <w:rFonts w:ascii="Verdana" w:hAnsi="Verdana" w:cs="Arial"/>
          <w:sz w:val="18"/>
          <w:szCs w:val="18"/>
        </w:rPr>
        <w:t xml:space="preserve">w ustalonym Czasie na Ukończenie tj. w ciągu </w:t>
      </w:r>
      <w:r w:rsidR="00D63E9D" w:rsidRPr="00D63E9D">
        <w:rPr>
          <w:rFonts w:ascii="Verdana" w:hAnsi="Verdana" w:cs="Arial"/>
          <w:b/>
          <w:sz w:val="18"/>
          <w:szCs w:val="18"/>
        </w:rPr>
        <w:t>49</w:t>
      </w:r>
      <w:r w:rsidR="007C2304" w:rsidRPr="007C2304">
        <w:rPr>
          <w:rFonts w:ascii="Verdana" w:hAnsi="Verdana" w:cs="Arial"/>
          <w:sz w:val="18"/>
          <w:szCs w:val="18"/>
        </w:rPr>
        <w:t xml:space="preserve"> miesięcy od Daty Rozpoczęcia.</w:t>
      </w:r>
    </w:p>
    <w:p w14:paraId="0952FBCB" w14:textId="5449EAAD" w:rsidR="00BC30CD" w:rsidRPr="00466D16" w:rsidRDefault="00BC30CD" w:rsidP="00FB7113">
      <w:pPr>
        <w:widowControl w:val="0"/>
        <w:numPr>
          <w:ilvl w:val="0"/>
          <w:numId w:val="6"/>
        </w:numPr>
        <w:spacing w:after="120" w:line="276" w:lineRule="auto"/>
        <w:ind w:left="425" w:hanging="425"/>
        <w:rPr>
          <w:rFonts w:ascii="Verdana" w:hAnsi="Verdana" w:cs="Arial"/>
          <w:sz w:val="20"/>
        </w:rPr>
      </w:pPr>
      <w:r w:rsidRPr="00466D16">
        <w:rPr>
          <w:rFonts w:ascii="Verdana" w:hAnsi="Verdana"/>
          <w:spacing w:val="-3"/>
          <w:sz w:val="18"/>
          <w:szCs w:val="18"/>
        </w:rPr>
        <w:t>Okres zimowy trwa od 1</w:t>
      </w:r>
      <w:r w:rsidR="004A7F46">
        <w:rPr>
          <w:rFonts w:ascii="Verdana" w:hAnsi="Verdana"/>
          <w:spacing w:val="-3"/>
          <w:sz w:val="18"/>
          <w:szCs w:val="18"/>
        </w:rPr>
        <w:t>6</w:t>
      </w:r>
      <w:r w:rsidRPr="00466D16">
        <w:rPr>
          <w:rFonts w:ascii="Verdana" w:hAnsi="Verdana"/>
          <w:spacing w:val="-3"/>
          <w:sz w:val="18"/>
          <w:szCs w:val="18"/>
        </w:rPr>
        <w:t xml:space="preserve"> grudnia do 15 marca, liczony jako trzy miesiące. </w:t>
      </w:r>
      <w:r w:rsidRPr="00466D16">
        <w:rPr>
          <w:rFonts w:ascii="Verdana" w:hAnsi="Verdana" w:cs="Arial"/>
          <w:spacing w:val="-3"/>
          <w:sz w:val="18"/>
          <w:szCs w:val="18"/>
        </w:rPr>
        <w:t>Do czasu objętego projektowaniem (etap projektowania) wlicza się okresy zimowe.</w:t>
      </w:r>
      <w:r w:rsidR="00F92822">
        <w:rPr>
          <w:rFonts w:ascii="Verdana" w:hAnsi="Verdana" w:cs="Arial"/>
          <w:spacing w:val="-3"/>
          <w:sz w:val="18"/>
          <w:szCs w:val="18"/>
        </w:rPr>
        <w:t xml:space="preserve"> </w:t>
      </w:r>
      <w:r w:rsidRPr="00466D16">
        <w:rPr>
          <w:rFonts w:ascii="Verdana" w:hAnsi="Verdana" w:cs="Arial"/>
          <w:spacing w:val="-3"/>
          <w:sz w:val="18"/>
          <w:szCs w:val="18"/>
        </w:rPr>
        <w:t xml:space="preserve">Etap projektowania jest to okres liczony od Daty Rozpoczęcia do daty uzyskania </w:t>
      </w:r>
      <w:r w:rsidR="00B86B00" w:rsidRPr="00466D16">
        <w:rPr>
          <w:rFonts w:ascii="Verdana" w:hAnsi="Verdana" w:cs="Arial"/>
          <w:spacing w:val="-3"/>
          <w:sz w:val="18"/>
          <w:szCs w:val="18"/>
        </w:rPr>
        <w:t xml:space="preserve">przez Wykonawcę </w:t>
      </w:r>
      <w:r w:rsidR="00B86B00">
        <w:rPr>
          <w:rFonts w:ascii="Verdana" w:hAnsi="Verdana" w:cs="Arial"/>
          <w:spacing w:val="-3"/>
          <w:sz w:val="18"/>
          <w:szCs w:val="18"/>
        </w:rPr>
        <w:t xml:space="preserve">decyzji </w:t>
      </w:r>
      <w:r w:rsidRPr="00466D16">
        <w:rPr>
          <w:rFonts w:ascii="Verdana" w:hAnsi="Verdana" w:cs="Arial"/>
          <w:spacing w:val="-3"/>
          <w:sz w:val="18"/>
          <w:szCs w:val="18"/>
        </w:rPr>
        <w:t>ZRID</w:t>
      </w:r>
      <w:r w:rsidR="00B86B00" w:rsidRPr="00B86B00">
        <w:t xml:space="preserve"> </w:t>
      </w:r>
      <w:r w:rsidR="00B86B00" w:rsidRPr="00B86B00">
        <w:rPr>
          <w:rFonts w:ascii="Verdana" w:hAnsi="Verdana" w:cs="Arial"/>
          <w:spacing w:val="-3"/>
          <w:sz w:val="18"/>
          <w:szCs w:val="18"/>
        </w:rPr>
        <w:t xml:space="preserve">uprawniającej do rozpoczęcia Robót minimum na </w:t>
      </w:r>
      <w:r w:rsidR="00E26F5E">
        <w:rPr>
          <w:rFonts w:ascii="Verdana" w:hAnsi="Verdana" w:cs="Arial"/>
          <w:spacing w:val="-3"/>
          <w:sz w:val="18"/>
          <w:szCs w:val="18"/>
        </w:rPr>
        <w:t>t</w:t>
      </w:r>
      <w:r w:rsidR="00B86B00" w:rsidRPr="00B86B00">
        <w:rPr>
          <w:rFonts w:ascii="Verdana" w:hAnsi="Verdana" w:cs="Arial"/>
          <w:spacing w:val="-3"/>
          <w:sz w:val="18"/>
          <w:szCs w:val="18"/>
        </w:rPr>
        <w:t>rasie głównej</w:t>
      </w:r>
      <w:r w:rsidR="00DD3D4C">
        <w:rPr>
          <w:rFonts w:ascii="Verdana" w:hAnsi="Verdana" w:cs="Arial"/>
          <w:spacing w:val="-3"/>
          <w:sz w:val="18"/>
          <w:szCs w:val="18"/>
        </w:rPr>
        <w:t xml:space="preserve">. </w:t>
      </w:r>
      <w:r w:rsidRPr="00466D16">
        <w:rPr>
          <w:rFonts w:ascii="Verdana" w:hAnsi="Verdana" w:cs="Arial"/>
          <w:spacing w:val="-3"/>
          <w:sz w:val="18"/>
          <w:szCs w:val="18"/>
        </w:rPr>
        <w:t xml:space="preserve">Jeżeli Data Rozpoczęcia przypada w okresie zimowym, wówczas etap projektowania rozpoczyna się w tej dacie. </w:t>
      </w:r>
    </w:p>
    <w:p w14:paraId="2ADE5A48" w14:textId="20DC16A4" w:rsidR="00E417F1" w:rsidRPr="00380F75" w:rsidRDefault="00E417F1" w:rsidP="00FB7113">
      <w:pPr>
        <w:pStyle w:val="Akapitzlist"/>
        <w:spacing w:line="276" w:lineRule="auto"/>
        <w:ind w:left="425" w:firstLine="1"/>
        <w:rPr>
          <w:rFonts w:ascii="Verdana" w:hAnsi="Verdana"/>
          <w:spacing w:val="-3"/>
          <w:sz w:val="18"/>
          <w:szCs w:val="18"/>
        </w:rPr>
      </w:pPr>
      <w:r w:rsidRPr="00E417F1">
        <w:rPr>
          <w:rFonts w:ascii="Verdana" w:hAnsi="Verdana"/>
          <w:spacing w:val="-3"/>
          <w:sz w:val="18"/>
          <w:szCs w:val="18"/>
        </w:rPr>
        <w:t>Do czasu realizacji Robót (etap realizacji Robót) ni</w:t>
      </w:r>
      <w:r w:rsidR="008F4E87">
        <w:rPr>
          <w:rFonts w:ascii="Verdana" w:hAnsi="Verdana"/>
          <w:spacing w:val="-3"/>
          <w:sz w:val="18"/>
          <w:szCs w:val="18"/>
        </w:rPr>
        <w:t xml:space="preserve">e wlicza się okresów zimowych. </w:t>
      </w:r>
      <w:r w:rsidRPr="00380F75">
        <w:rPr>
          <w:rFonts w:ascii="Verdana" w:hAnsi="Verdana"/>
          <w:spacing w:val="-3"/>
          <w:sz w:val="18"/>
          <w:szCs w:val="18"/>
        </w:rPr>
        <w:t xml:space="preserve">Etap realizacji Robót jest to okres bezpośrednio następujący po </w:t>
      </w:r>
      <w:r w:rsidR="008F4E87">
        <w:rPr>
          <w:rFonts w:ascii="Verdana" w:hAnsi="Verdana"/>
          <w:spacing w:val="-3"/>
          <w:sz w:val="18"/>
          <w:szCs w:val="18"/>
        </w:rPr>
        <w:t xml:space="preserve">etapie projektowania. </w:t>
      </w:r>
      <w:r w:rsidRPr="00380F75">
        <w:rPr>
          <w:rFonts w:ascii="Verdana" w:hAnsi="Verdana"/>
          <w:spacing w:val="-3"/>
          <w:sz w:val="18"/>
          <w:szCs w:val="18"/>
        </w:rPr>
        <w:t xml:space="preserve">Jeżeli rozpoczęcie etapu realizacji Robót przypada w okresie zimowym, wówczas etap ten rozpoczyna się następnego dnia po tym okresie zimowym. Okres między początkiem etapu realizacji Robót, a końcem danego okresu zimowego liczony w dniach dodaje się do Czasu na Ukończenie oraz Kamieni Milowych </w:t>
      </w:r>
      <w:r w:rsidR="00380F75">
        <w:rPr>
          <w:rFonts w:ascii="Verdana" w:hAnsi="Verdana"/>
          <w:spacing w:val="-3"/>
          <w:sz w:val="18"/>
          <w:szCs w:val="18"/>
        </w:rPr>
        <w:br/>
      </w:r>
      <w:r w:rsidRPr="00380F75">
        <w:rPr>
          <w:rFonts w:ascii="Verdana" w:hAnsi="Verdana"/>
          <w:spacing w:val="-3"/>
          <w:sz w:val="18"/>
          <w:szCs w:val="18"/>
        </w:rPr>
        <w:t>w których występuje etap realizacji Robót.</w:t>
      </w:r>
    </w:p>
    <w:p w14:paraId="37D140FB" w14:textId="77777777" w:rsidR="00BC30CD" w:rsidRPr="00380F75" w:rsidRDefault="00BC30CD" w:rsidP="00FB7113">
      <w:pPr>
        <w:pStyle w:val="Akapitzlist"/>
        <w:spacing w:line="276" w:lineRule="auto"/>
        <w:ind w:left="425" w:firstLine="1"/>
        <w:rPr>
          <w:rFonts w:ascii="Verdana" w:hAnsi="Verdana"/>
          <w:spacing w:val="-3"/>
          <w:sz w:val="18"/>
          <w:szCs w:val="18"/>
        </w:rPr>
      </w:pPr>
      <w:r w:rsidRPr="00380F75">
        <w:rPr>
          <w:rFonts w:ascii="Verdana" w:hAnsi="Verdana"/>
          <w:spacing w:val="-3"/>
          <w:sz w:val="18"/>
          <w:szCs w:val="18"/>
        </w:rPr>
        <w:t xml:space="preserve">Jeżeli etap realizacji Robót upłynął w dniu w trakcie okresu zimowego, wówczas do wyżej określonej daty dodaje się okres trzech miesięcy. </w:t>
      </w:r>
    </w:p>
    <w:p w14:paraId="71B6B885" w14:textId="77777777" w:rsidR="007C2304" w:rsidRPr="007C2304" w:rsidRDefault="007C2304" w:rsidP="00FB7113">
      <w:pPr>
        <w:widowControl w:val="0"/>
        <w:numPr>
          <w:ilvl w:val="0"/>
          <w:numId w:val="6"/>
        </w:numPr>
        <w:tabs>
          <w:tab w:val="clear" w:pos="540"/>
        </w:tabs>
        <w:spacing w:after="120" w:line="276" w:lineRule="auto"/>
        <w:ind w:left="425" w:hanging="425"/>
        <w:rPr>
          <w:rFonts w:ascii="Verdana" w:hAnsi="Verdana" w:cs="Arial"/>
          <w:snapToGrid w:val="0"/>
          <w:sz w:val="18"/>
          <w:szCs w:val="18"/>
        </w:rPr>
      </w:pPr>
      <w:r w:rsidRPr="007C2304">
        <w:rPr>
          <w:rFonts w:ascii="Verdana" w:hAnsi="Verdana" w:cs="Arial"/>
          <w:sz w:val="18"/>
          <w:szCs w:val="18"/>
        </w:rPr>
        <w:t>Datą Rozpoczęcia jest dzień zawarcia Umowy z Wykonawcą.</w:t>
      </w:r>
    </w:p>
    <w:p w14:paraId="09D1B045" w14:textId="417F3956" w:rsidR="00686220" w:rsidRPr="00936667" w:rsidRDefault="00FC2B27" w:rsidP="00FB7113">
      <w:pPr>
        <w:widowControl w:val="0"/>
        <w:numPr>
          <w:ilvl w:val="0"/>
          <w:numId w:val="6"/>
        </w:numPr>
        <w:tabs>
          <w:tab w:val="clear" w:pos="540"/>
        </w:tabs>
        <w:spacing w:after="120" w:line="276" w:lineRule="auto"/>
        <w:ind w:left="425" w:hanging="425"/>
        <w:rPr>
          <w:rFonts w:ascii="Verdana" w:hAnsi="Verdana" w:cs="Arial"/>
          <w:snapToGrid w:val="0"/>
          <w:sz w:val="18"/>
          <w:szCs w:val="18"/>
        </w:rPr>
      </w:pPr>
      <w:r w:rsidRPr="00FC2B27">
        <w:rPr>
          <w:rFonts w:ascii="Verdana" w:hAnsi="Verdana" w:cs="Arial"/>
          <w:sz w:val="18"/>
          <w:szCs w:val="18"/>
        </w:rPr>
        <w:t xml:space="preserve">Wykonawca jest uprawniony do przedłużenia Czasu na Ukończenie na zasadach określonych </w:t>
      </w:r>
      <w:r w:rsidR="00F92822">
        <w:rPr>
          <w:rFonts w:ascii="Verdana" w:hAnsi="Verdana" w:cs="Arial"/>
          <w:sz w:val="18"/>
          <w:szCs w:val="18"/>
        </w:rPr>
        <w:br/>
      </w:r>
      <w:r w:rsidRPr="00FC2B27">
        <w:rPr>
          <w:rFonts w:ascii="Verdana" w:hAnsi="Verdana" w:cs="Arial"/>
          <w:sz w:val="18"/>
          <w:szCs w:val="18"/>
        </w:rPr>
        <w:t>w Umowie.</w:t>
      </w:r>
    </w:p>
    <w:p w14:paraId="4C63F48C" w14:textId="77777777" w:rsidR="00936667" w:rsidRPr="00936667" w:rsidRDefault="00936667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ind w:left="360" w:hanging="360"/>
        <w:jc w:val="center"/>
        <w:rPr>
          <w:rFonts w:ascii="Verdana" w:hAnsi="Verdana"/>
          <w:b/>
          <w:sz w:val="18"/>
          <w:szCs w:val="18"/>
        </w:rPr>
      </w:pPr>
      <w:r w:rsidRPr="00936667">
        <w:rPr>
          <w:rFonts w:ascii="Verdana" w:hAnsi="Verdana"/>
          <w:b/>
          <w:sz w:val="18"/>
          <w:szCs w:val="18"/>
        </w:rPr>
        <w:t>§ 4</w:t>
      </w:r>
    </w:p>
    <w:p w14:paraId="60D014A9" w14:textId="77777777" w:rsidR="0089588B" w:rsidRDefault="00936667" w:rsidP="00FB7113">
      <w:pPr>
        <w:widowControl w:val="0"/>
        <w:numPr>
          <w:ilvl w:val="0"/>
          <w:numId w:val="7"/>
        </w:numPr>
        <w:spacing w:line="276" w:lineRule="auto"/>
        <w:ind w:left="425" w:hanging="425"/>
        <w:rPr>
          <w:rFonts w:ascii="Verdana" w:hAnsi="Verdana" w:cs="Arial"/>
          <w:sz w:val="18"/>
          <w:szCs w:val="18"/>
        </w:rPr>
      </w:pPr>
      <w:r w:rsidRPr="00936667">
        <w:rPr>
          <w:rFonts w:ascii="Verdana" w:hAnsi="Verdana" w:cs="Arial"/>
          <w:sz w:val="18"/>
          <w:szCs w:val="18"/>
        </w:rPr>
        <w:t xml:space="preserve">Wykonawca niniejszym zobowiązuje się sporządzić Dokumenty Wykonawcy zdefiniowane </w:t>
      </w:r>
      <w:r w:rsidR="00F52FEA">
        <w:rPr>
          <w:rFonts w:ascii="Verdana" w:hAnsi="Verdana" w:cs="Arial"/>
          <w:sz w:val="18"/>
          <w:szCs w:val="18"/>
        </w:rPr>
        <w:br/>
      </w:r>
      <w:r w:rsidRPr="00936667">
        <w:rPr>
          <w:rFonts w:ascii="Verdana" w:hAnsi="Verdana" w:cs="Arial"/>
          <w:sz w:val="18"/>
          <w:szCs w:val="18"/>
        </w:rPr>
        <w:t>w</w:t>
      </w:r>
      <w:r w:rsidR="009D14E9">
        <w:rPr>
          <w:rFonts w:ascii="Verdana" w:hAnsi="Verdana" w:cs="Arial"/>
          <w:sz w:val="18"/>
          <w:szCs w:val="18"/>
        </w:rPr>
        <w:t> </w:t>
      </w:r>
      <w:r w:rsidRPr="00936667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936667">
        <w:rPr>
          <w:rFonts w:ascii="Verdana" w:hAnsi="Verdana" w:cs="Arial"/>
          <w:sz w:val="18"/>
          <w:szCs w:val="18"/>
        </w:rPr>
        <w:t>Subklauzuli</w:t>
      </w:r>
      <w:proofErr w:type="spellEnd"/>
      <w:r w:rsidRPr="00936667">
        <w:rPr>
          <w:rFonts w:ascii="Verdana" w:hAnsi="Verdana" w:cs="Arial"/>
          <w:sz w:val="18"/>
          <w:szCs w:val="18"/>
        </w:rPr>
        <w:t xml:space="preserve"> 1.1.</w:t>
      </w:r>
      <w:r w:rsidR="00DE158B">
        <w:rPr>
          <w:rFonts w:ascii="Verdana" w:hAnsi="Verdana" w:cs="Arial"/>
          <w:sz w:val="18"/>
          <w:szCs w:val="18"/>
        </w:rPr>
        <w:t>14</w:t>
      </w:r>
      <w:r w:rsidRPr="00936667">
        <w:rPr>
          <w:rFonts w:ascii="Verdana" w:hAnsi="Verdana" w:cs="Arial"/>
          <w:sz w:val="18"/>
          <w:szCs w:val="18"/>
        </w:rPr>
        <w:t xml:space="preserve"> Warunków Kontraktu, wykonać i ukończyć Roboty oraz usunąć wszystkie Wady i dotrzymać warunków Gwarancji Jakości, w pełnej zgodności z</w:t>
      </w:r>
      <w:r w:rsidR="009D14E9">
        <w:rPr>
          <w:rFonts w:ascii="Verdana" w:hAnsi="Verdana" w:cs="Arial"/>
          <w:sz w:val="18"/>
          <w:szCs w:val="18"/>
        </w:rPr>
        <w:t> </w:t>
      </w:r>
      <w:r w:rsidRPr="00936667">
        <w:rPr>
          <w:rFonts w:ascii="Verdana" w:hAnsi="Verdana" w:cs="Arial"/>
          <w:sz w:val="18"/>
          <w:szCs w:val="18"/>
        </w:rPr>
        <w:t xml:space="preserve"> postanowieniami Umowy, w zamian za co Zamawiający zobowiązuje się zapłacić Wykonawcy Cenę Kontraktową według postanowień Klauzuli 14 Warunków Kontraktu.</w:t>
      </w:r>
      <w:r w:rsidRPr="00936667" w:rsidDel="00747896">
        <w:rPr>
          <w:rFonts w:ascii="Verdana" w:hAnsi="Verdana" w:cs="Arial"/>
          <w:sz w:val="18"/>
          <w:szCs w:val="18"/>
        </w:rPr>
        <w:t xml:space="preserve"> </w:t>
      </w:r>
    </w:p>
    <w:p w14:paraId="31A98284" w14:textId="4E24474C" w:rsidR="00936667" w:rsidRDefault="002012AC" w:rsidP="00FB7113">
      <w:pPr>
        <w:widowControl w:val="0"/>
        <w:numPr>
          <w:ilvl w:val="0"/>
          <w:numId w:val="7"/>
        </w:numPr>
        <w:spacing w:line="276" w:lineRule="auto"/>
        <w:ind w:left="425" w:hanging="425"/>
        <w:rPr>
          <w:rFonts w:ascii="Verdana" w:hAnsi="Verdana" w:cs="Arial"/>
          <w:sz w:val="18"/>
          <w:szCs w:val="18"/>
        </w:rPr>
      </w:pPr>
      <w:r w:rsidRPr="002012AC">
        <w:rPr>
          <w:rFonts w:ascii="Verdana" w:hAnsi="Verdana" w:cs="Arial"/>
          <w:sz w:val="18"/>
          <w:szCs w:val="18"/>
        </w:rPr>
        <w:t>Strony zobowiązują się współpracować ze sobą przy wykonywaniu Umowy w celu jej należytej realizacji.</w:t>
      </w:r>
    </w:p>
    <w:p w14:paraId="4F00CBC2" w14:textId="2B1BC340" w:rsidR="00936667" w:rsidRDefault="00936667" w:rsidP="00FB7113">
      <w:pPr>
        <w:widowControl w:val="0"/>
        <w:numPr>
          <w:ilvl w:val="0"/>
          <w:numId w:val="7"/>
        </w:numPr>
        <w:spacing w:line="276" w:lineRule="auto"/>
        <w:ind w:left="425" w:hanging="425"/>
        <w:rPr>
          <w:rFonts w:ascii="Verdana" w:hAnsi="Verdana" w:cs="Arial"/>
          <w:sz w:val="18"/>
          <w:szCs w:val="18"/>
        </w:rPr>
      </w:pPr>
      <w:r w:rsidRPr="00936667">
        <w:rPr>
          <w:rFonts w:ascii="Verdana" w:hAnsi="Verdana" w:cs="Arial"/>
          <w:sz w:val="18"/>
          <w:szCs w:val="18"/>
        </w:rPr>
        <w:lastRenderedPageBreak/>
        <w:t>Zaakceptowana Kwota Kontraktowa</w:t>
      </w:r>
      <w:r w:rsidR="00D56877">
        <w:rPr>
          <w:rFonts w:ascii="Verdana" w:hAnsi="Verdana" w:cs="Arial"/>
          <w:sz w:val="18"/>
          <w:szCs w:val="18"/>
        </w:rPr>
        <w:t xml:space="preserve"> netto</w:t>
      </w:r>
      <w:r w:rsidRPr="00936667">
        <w:rPr>
          <w:rFonts w:ascii="Verdana" w:hAnsi="Verdana" w:cs="Arial"/>
          <w:sz w:val="18"/>
          <w:szCs w:val="18"/>
        </w:rPr>
        <w:t xml:space="preserve"> zgodnie z Ofertą Wykonawcy wynosi: netto [………] &lt;PLN&gt;, (słownie: [………] &lt;PLN&gt;)  plus ……….. % podatek VAT [………]  &lt;PLN&gt;, (słownie   […….…] &lt;PLN&gt;), co łącznie stanowi Zaakceptowaną Kwotę Kontraktową brutto [………] &lt;PLN&gt; (słownie  [………] &lt;PLN&gt;).</w:t>
      </w:r>
    </w:p>
    <w:p w14:paraId="6C95A817" w14:textId="3A11DB4B" w:rsidR="00936667" w:rsidRDefault="00936667" w:rsidP="00FB7113">
      <w:pPr>
        <w:widowControl w:val="0"/>
        <w:numPr>
          <w:ilvl w:val="0"/>
          <w:numId w:val="7"/>
        </w:numPr>
        <w:spacing w:line="276" w:lineRule="auto"/>
        <w:ind w:left="425" w:hanging="425"/>
        <w:rPr>
          <w:rFonts w:ascii="Verdana" w:hAnsi="Verdana" w:cs="Arial"/>
          <w:sz w:val="18"/>
          <w:szCs w:val="18"/>
        </w:rPr>
      </w:pPr>
      <w:r w:rsidRPr="00936667">
        <w:rPr>
          <w:rFonts w:ascii="Verdana" w:hAnsi="Verdana" w:cs="Arial"/>
          <w:sz w:val="18"/>
          <w:szCs w:val="18"/>
        </w:rPr>
        <w:t>Maksymalna Wartoś</w:t>
      </w:r>
      <w:r w:rsidR="00372840">
        <w:rPr>
          <w:rFonts w:ascii="Verdana" w:hAnsi="Verdana" w:cs="Arial"/>
          <w:sz w:val="18"/>
          <w:szCs w:val="18"/>
        </w:rPr>
        <w:t>ć</w:t>
      </w:r>
      <w:r w:rsidRPr="00936667">
        <w:rPr>
          <w:rFonts w:ascii="Verdana" w:hAnsi="Verdana" w:cs="Arial"/>
          <w:sz w:val="18"/>
          <w:szCs w:val="18"/>
        </w:rPr>
        <w:t xml:space="preserve"> Zobowiązania wynosi 1</w:t>
      </w:r>
      <w:r w:rsidR="00AE5B20">
        <w:rPr>
          <w:rFonts w:ascii="Verdana" w:hAnsi="Verdana" w:cs="Arial"/>
          <w:sz w:val="18"/>
          <w:szCs w:val="18"/>
        </w:rPr>
        <w:t>12</w:t>
      </w:r>
      <w:r w:rsidRPr="00936667">
        <w:rPr>
          <w:rFonts w:ascii="Verdana" w:hAnsi="Verdana" w:cs="Arial"/>
          <w:sz w:val="18"/>
          <w:szCs w:val="18"/>
        </w:rPr>
        <w:t xml:space="preserve">% kwoty brutto podanej w ust. </w:t>
      </w:r>
      <w:r w:rsidR="0089588B">
        <w:rPr>
          <w:rFonts w:ascii="Verdana" w:hAnsi="Verdana" w:cs="Arial"/>
          <w:sz w:val="18"/>
          <w:szCs w:val="18"/>
        </w:rPr>
        <w:t>3</w:t>
      </w:r>
      <w:r w:rsidRPr="00936667">
        <w:rPr>
          <w:rFonts w:ascii="Verdana" w:hAnsi="Verdana" w:cs="Arial"/>
          <w:sz w:val="18"/>
          <w:szCs w:val="18"/>
        </w:rPr>
        <w:t xml:space="preserve"> niniejszego </w:t>
      </w:r>
      <w:r w:rsidR="00F52FEA">
        <w:rPr>
          <w:rFonts w:ascii="Verdana" w:hAnsi="Verdana" w:cs="Arial"/>
          <w:sz w:val="18"/>
          <w:szCs w:val="18"/>
        </w:rPr>
        <w:br/>
      </w:r>
      <w:r w:rsidRPr="00936667">
        <w:rPr>
          <w:rFonts w:ascii="Verdana" w:hAnsi="Verdana" w:cs="Arial"/>
          <w:sz w:val="18"/>
          <w:szCs w:val="18"/>
        </w:rPr>
        <w:t>§ 4, co stanowi […….…] &lt;PLN&gt;, (słownie [……….] &lt;PLN&gt;).</w:t>
      </w:r>
    </w:p>
    <w:p w14:paraId="445E79A9" w14:textId="3872DB9F" w:rsidR="00936667" w:rsidRDefault="00936667" w:rsidP="00FB7113">
      <w:pPr>
        <w:widowControl w:val="0"/>
        <w:numPr>
          <w:ilvl w:val="0"/>
          <w:numId w:val="7"/>
        </w:numPr>
        <w:spacing w:line="276" w:lineRule="auto"/>
        <w:ind w:left="425" w:hanging="425"/>
        <w:rPr>
          <w:rFonts w:ascii="Verdana" w:hAnsi="Verdana" w:cs="Arial"/>
          <w:sz w:val="18"/>
          <w:szCs w:val="18"/>
        </w:rPr>
      </w:pPr>
      <w:r w:rsidRPr="00936667">
        <w:rPr>
          <w:rFonts w:ascii="Verdana" w:hAnsi="Verdana" w:cs="Arial"/>
          <w:sz w:val="18"/>
          <w:szCs w:val="18"/>
        </w:rPr>
        <w:t>W przypadku gdyby Cena Kontraktowa miała przekroczyć kwotę Maksymalnej Wartości Zobowiązania, Strony mogą dokonać zmiany tej kwoty w drodze Aneksu do</w:t>
      </w:r>
      <w:r w:rsidRPr="00936667">
        <w:rPr>
          <w:rFonts w:ascii="Verdana" w:hAnsi="Verdana"/>
          <w:sz w:val="18"/>
          <w:szCs w:val="18"/>
        </w:rPr>
        <w:t xml:space="preserve"> </w:t>
      </w:r>
      <w:r w:rsidRPr="00936667">
        <w:rPr>
          <w:rFonts w:ascii="Verdana" w:hAnsi="Verdana" w:cs="Arial"/>
          <w:sz w:val="18"/>
          <w:szCs w:val="18"/>
        </w:rPr>
        <w:t xml:space="preserve">Umowy. </w:t>
      </w:r>
    </w:p>
    <w:p w14:paraId="776E133F" w14:textId="3B48006E" w:rsidR="00936667" w:rsidRDefault="0066144C" w:rsidP="00FB7113">
      <w:pPr>
        <w:widowControl w:val="0"/>
        <w:numPr>
          <w:ilvl w:val="0"/>
          <w:numId w:val="7"/>
        </w:numPr>
        <w:spacing w:line="276" w:lineRule="auto"/>
        <w:ind w:left="425" w:hanging="425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Płatności</w:t>
      </w:r>
      <w:r w:rsidR="00B24CA8">
        <w:rPr>
          <w:rFonts w:ascii="Verdana" w:hAnsi="Verdana" w:cs="Arial"/>
          <w:sz w:val="18"/>
          <w:szCs w:val="18"/>
        </w:rPr>
        <w:t xml:space="preserve"> </w:t>
      </w:r>
      <w:r w:rsidR="005821F4">
        <w:rPr>
          <w:rFonts w:ascii="Verdana" w:hAnsi="Verdana" w:cs="Arial"/>
          <w:sz w:val="18"/>
          <w:szCs w:val="18"/>
        </w:rPr>
        <w:t>z tytułu faktur</w:t>
      </w:r>
      <w:r w:rsidR="00936667" w:rsidRPr="00936667">
        <w:rPr>
          <w:rFonts w:ascii="Verdana" w:hAnsi="Verdana" w:cs="Arial"/>
          <w:sz w:val="18"/>
          <w:szCs w:val="18"/>
        </w:rPr>
        <w:t xml:space="preserve"> </w:t>
      </w:r>
      <w:r w:rsidR="00482E29">
        <w:rPr>
          <w:rFonts w:ascii="Verdana" w:hAnsi="Verdana" w:cs="Arial"/>
          <w:sz w:val="18"/>
          <w:szCs w:val="18"/>
        </w:rPr>
        <w:t xml:space="preserve">VAT </w:t>
      </w:r>
      <w:r w:rsidR="00936667" w:rsidRPr="00936667">
        <w:rPr>
          <w:rFonts w:ascii="Verdana" w:hAnsi="Verdana" w:cs="Arial"/>
          <w:sz w:val="18"/>
          <w:szCs w:val="18"/>
        </w:rPr>
        <w:t xml:space="preserve">będą płatne przez Zamawiającego </w:t>
      </w:r>
      <w:r w:rsidR="003C595A">
        <w:rPr>
          <w:rFonts w:ascii="Verdana" w:hAnsi="Verdana" w:cs="Arial"/>
          <w:sz w:val="18"/>
          <w:szCs w:val="18"/>
        </w:rPr>
        <w:t xml:space="preserve">na </w:t>
      </w:r>
      <w:r w:rsidR="002B44F0">
        <w:rPr>
          <w:rFonts w:ascii="Verdana" w:hAnsi="Verdana" w:cs="Arial"/>
          <w:sz w:val="18"/>
          <w:szCs w:val="18"/>
        </w:rPr>
        <w:t xml:space="preserve">rachunek rozliczeniowy, </w:t>
      </w:r>
      <w:r w:rsidR="00DA2D83">
        <w:rPr>
          <w:rFonts w:ascii="Verdana" w:hAnsi="Verdana" w:cs="Arial"/>
          <w:sz w:val="18"/>
          <w:szCs w:val="18"/>
        </w:rPr>
        <w:br/>
      </w:r>
      <w:r w:rsidR="002B44F0">
        <w:rPr>
          <w:rFonts w:ascii="Verdana" w:hAnsi="Verdana" w:cs="Arial"/>
          <w:sz w:val="18"/>
          <w:szCs w:val="18"/>
        </w:rPr>
        <w:t>o którym mowa w art. 96b ust</w:t>
      </w:r>
      <w:r w:rsidR="00206333">
        <w:rPr>
          <w:rFonts w:ascii="Verdana" w:hAnsi="Verdana" w:cs="Arial"/>
          <w:sz w:val="18"/>
          <w:szCs w:val="18"/>
        </w:rPr>
        <w:t>.</w:t>
      </w:r>
      <w:r w:rsidR="002B44F0">
        <w:rPr>
          <w:rFonts w:ascii="Verdana" w:hAnsi="Verdana" w:cs="Arial"/>
          <w:sz w:val="18"/>
          <w:szCs w:val="18"/>
        </w:rPr>
        <w:t xml:space="preserve"> 3</w:t>
      </w:r>
      <w:r w:rsidR="00333185">
        <w:rPr>
          <w:rFonts w:ascii="Verdana" w:hAnsi="Verdana" w:cs="Arial"/>
          <w:sz w:val="18"/>
          <w:szCs w:val="18"/>
        </w:rPr>
        <w:t xml:space="preserve"> </w:t>
      </w:r>
      <w:r w:rsidR="002B44F0">
        <w:rPr>
          <w:rFonts w:ascii="Verdana" w:hAnsi="Verdana" w:cs="Arial"/>
          <w:sz w:val="18"/>
          <w:szCs w:val="18"/>
        </w:rPr>
        <w:t xml:space="preserve">pkt 13 ustawy </w:t>
      </w:r>
      <w:r w:rsidR="002B44F0" w:rsidRPr="0080660B">
        <w:rPr>
          <w:rFonts w:ascii="Verdana" w:hAnsi="Verdana" w:cs="Arial"/>
          <w:sz w:val="18"/>
          <w:szCs w:val="18"/>
        </w:rPr>
        <w:t>o podatku od towarów i usług</w:t>
      </w:r>
      <w:r w:rsidR="002B44F0">
        <w:rPr>
          <w:rFonts w:ascii="Verdana" w:hAnsi="Verdana" w:cs="Arial"/>
          <w:sz w:val="18"/>
          <w:szCs w:val="18"/>
        </w:rPr>
        <w:t xml:space="preserve"> </w:t>
      </w:r>
      <w:r w:rsidR="002B44F0" w:rsidRPr="0080660B">
        <w:rPr>
          <w:rFonts w:ascii="Verdana" w:hAnsi="Verdana" w:cs="Arial"/>
          <w:sz w:val="18"/>
          <w:szCs w:val="18"/>
        </w:rPr>
        <w:t>(Dz.U. z 20</w:t>
      </w:r>
      <w:r w:rsidR="002A678B">
        <w:rPr>
          <w:rFonts w:ascii="Verdana" w:hAnsi="Verdana" w:cs="Arial"/>
          <w:sz w:val="18"/>
          <w:szCs w:val="18"/>
        </w:rPr>
        <w:t>2</w:t>
      </w:r>
      <w:r w:rsidR="00270505">
        <w:rPr>
          <w:rFonts w:ascii="Verdana" w:hAnsi="Verdana" w:cs="Arial"/>
          <w:sz w:val="18"/>
          <w:szCs w:val="18"/>
        </w:rPr>
        <w:t>2</w:t>
      </w:r>
      <w:r w:rsidR="002B44F0" w:rsidRPr="0080660B">
        <w:rPr>
          <w:rFonts w:ascii="Verdana" w:hAnsi="Verdana" w:cs="Arial"/>
          <w:sz w:val="18"/>
          <w:szCs w:val="18"/>
        </w:rPr>
        <w:t xml:space="preserve"> r. poz. </w:t>
      </w:r>
      <w:r w:rsidR="00270505">
        <w:rPr>
          <w:rFonts w:ascii="Verdana" w:hAnsi="Verdana" w:cs="Arial"/>
          <w:sz w:val="18"/>
          <w:szCs w:val="18"/>
        </w:rPr>
        <w:t>931</w:t>
      </w:r>
      <w:r w:rsidR="002B44F0">
        <w:rPr>
          <w:rFonts w:ascii="Verdana" w:hAnsi="Verdana" w:cs="Arial"/>
          <w:sz w:val="18"/>
          <w:szCs w:val="18"/>
        </w:rPr>
        <w:t xml:space="preserve"> z </w:t>
      </w:r>
      <w:proofErr w:type="spellStart"/>
      <w:r w:rsidR="002B44F0">
        <w:rPr>
          <w:rFonts w:ascii="Verdana" w:hAnsi="Verdana" w:cs="Arial"/>
          <w:sz w:val="18"/>
          <w:szCs w:val="18"/>
        </w:rPr>
        <w:t>późn</w:t>
      </w:r>
      <w:proofErr w:type="spellEnd"/>
      <w:r w:rsidR="002B44F0">
        <w:rPr>
          <w:rFonts w:ascii="Verdana" w:hAnsi="Verdana" w:cs="Arial"/>
          <w:sz w:val="18"/>
          <w:szCs w:val="18"/>
        </w:rPr>
        <w:t>. zm.)</w:t>
      </w:r>
      <w:r w:rsidR="009D14E9">
        <w:rPr>
          <w:rFonts w:ascii="Verdana" w:hAnsi="Verdana" w:cs="Arial"/>
          <w:sz w:val="18"/>
          <w:szCs w:val="18"/>
        </w:rPr>
        <w:t>.</w:t>
      </w:r>
    </w:p>
    <w:p w14:paraId="54E54355" w14:textId="29822AC8" w:rsidR="004C0927" w:rsidRDefault="004C0927" w:rsidP="00FB7113">
      <w:pPr>
        <w:widowControl w:val="0"/>
        <w:numPr>
          <w:ilvl w:val="0"/>
          <w:numId w:val="7"/>
        </w:numPr>
        <w:spacing w:line="276" w:lineRule="auto"/>
        <w:ind w:left="425" w:hanging="425"/>
        <w:rPr>
          <w:rFonts w:ascii="Verdana" w:hAnsi="Verdana" w:cs="Arial"/>
          <w:sz w:val="18"/>
          <w:szCs w:val="18"/>
        </w:rPr>
      </w:pPr>
      <w:r w:rsidRPr="00007C43">
        <w:rPr>
          <w:rFonts w:ascii="Verdana" w:hAnsi="Verdana" w:cs="Arial"/>
          <w:sz w:val="18"/>
          <w:szCs w:val="18"/>
        </w:rPr>
        <w:t xml:space="preserve">Zamawiający jest zobowiązany do zapłaty faktury </w:t>
      </w:r>
      <w:r w:rsidR="00482E29">
        <w:rPr>
          <w:rFonts w:ascii="Verdana" w:hAnsi="Verdana" w:cs="Arial"/>
          <w:sz w:val="18"/>
          <w:szCs w:val="18"/>
        </w:rPr>
        <w:t xml:space="preserve">VAT </w:t>
      </w:r>
      <w:r w:rsidRPr="00007C43">
        <w:rPr>
          <w:rFonts w:ascii="Verdana" w:hAnsi="Verdana" w:cs="Arial"/>
          <w:sz w:val="18"/>
          <w:szCs w:val="18"/>
        </w:rPr>
        <w:t xml:space="preserve">w terminie do 30 dni </w:t>
      </w:r>
      <w:r w:rsidRPr="00B2618C">
        <w:rPr>
          <w:rFonts w:ascii="Verdana" w:hAnsi="Verdana" w:cs="Arial"/>
          <w:sz w:val="18"/>
          <w:szCs w:val="18"/>
        </w:rPr>
        <w:t xml:space="preserve">licząc od </w:t>
      </w:r>
      <w:r w:rsidR="004D48A9" w:rsidRPr="00B2618C">
        <w:rPr>
          <w:rFonts w:ascii="Verdana" w:hAnsi="Verdana" w:cs="Arial"/>
          <w:sz w:val="18"/>
          <w:szCs w:val="18"/>
        </w:rPr>
        <w:t xml:space="preserve">dnia dostarczenia do Zamawiającego </w:t>
      </w:r>
      <w:r w:rsidRPr="00B2618C">
        <w:rPr>
          <w:rFonts w:ascii="Verdana" w:hAnsi="Verdana" w:cs="Arial"/>
          <w:sz w:val="18"/>
          <w:szCs w:val="18"/>
        </w:rPr>
        <w:t>prawidłowo wystawionej faktury VAT</w:t>
      </w:r>
      <w:r w:rsidR="003F13E3">
        <w:rPr>
          <w:rFonts w:ascii="Verdana" w:hAnsi="Verdana" w:cs="Arial"/>
          <w:sz w:val="18"/>
          <w:szCs w:val="18"/>
        </w:rPr>
        <w:t>, na rachunek</w:t>
      </w:r>
      <w:r w:rsidR="00B24CA8">
        <w:rPr>
          <w:rFonts w:ascii="Verdana" w:hAnsi="Verdana" w:cs="Arial"/>
          <w:sz w:val="18"/>
          <w:szCs w:val="18"/>
        </w:rPr>
        <w:t xml:space="preserve"> o numerze […]</w:t>
      </w:r>
      <w:r w:rsidR="003F13E3" w:rsidRPr="00B2618C">
        <w:rPr>
          <w:rFonts w:ascii="Verdana" w:hAnsi="Verdana" w:cs="Arial"/>
          <w:sz w:val="18"/>
          <w:szCs w:val="18"/>
        </w:rPr>
        <w:t xml:space="preserve">. </w:t>
      </w:r>
      <w:r w:rsidR="003F13E3">
        <w:rPr>
          <w:rFonts w:ascii="Verdana" w:hAnsi="Verdana" w:cs="Arial"/>
          <w:sz w:val="18"/>
          <w:szCs w:val="18"/>
        </w:rPr>
        <w:t xml:space="preserve">W przypadku, gdy Wykonawca wskaże inny rachunek rozliczeniowy niż ten, o którym mowa w ust. </w:t>
      </w:r>
      <w:r w:rsidR="00AA5901">
        <w:rPr>
          <w:rFonts w:ascii="Verdana" w:hAnsi="Verdana" w:cs="Arial"/>
          <w:sz w:val="18"/>
          <w:szCs w:val="18"/>
        </w:rPr>
        <w:t>6</w:t>
      </w:r>
      <w:r w:rsidR="003F13E3">
        <w:rPr>
          <w:rFonts w:ascii="Verdana" w:hAnsi="Verdana" w:cs="Arial"/>
          <w:sz w:val="18"/>
          <w:szCs w:val="18"/>
        </w:rPr>
        <w:t xml:space="preserve">, wówczas Zamawiający zrealizuje płatność na </w:t>
      </w:r>
      <w:r w:rsidR="00AE1157">
        <w:rPr>
          <w:rFonts w:ascii="Verdana" w:hAnsi="Verdana" w:cs="Arial"/>
          <w:sz w:val="18"/>
          <w:szCs w:val="18"/>
        </w:rPr>
        <w:t xml:space="preserve">ten </w:t>
      </w:r>
      <w:r w:rsidR="008F4E87">
        <w:rPr>
          <w:rFonts w:ascii="Verdana" w:hAnsi="Verdana" w:cs="Arial"/>
          <w:sz w:val="18"/>
          <w:szCs w:val="18"/>
        </w:rPr>
        <w:t>rachunek o czym powiadomi Naczelnika Urzędu S</w:t>
      </w:r>
      <w:r w:rsidR="003F13E3">
        <w:rPr>
          <w:rFonts w:ascii="Verdana" w:hAnsi="Verdana" w:cs="Arial"/>
          <w:sz w:val="18"/>
          <w:szCs w:val="18"/>
        </w:rPr>
        <w:t>karbowego</w:t>
      </w:r>
      <w:r w:rsidR="003F13E3" w:rsidRPr="00B57122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="003F13E3">
        <w:rPr>
          <w:rFonts w:ascii="Verdana" w:hAnsi="Verdana" w:cs="Arial"/>
          <w:bCs/>
          <w:sz w:val="18"/>
          <w:szCs w:val="18"/>
        </w:rPr>
        <w:t>właściwego</w:t>
      </w:r>
      <w:r w:rsidR="003F13E3" w:rsidRPr="00B57122">
        <w:rPr>
          <w:rFonts w:ascii="Verdana" w:hAnsi="Verdana" w:cs="Arial"/>
          <w:bCs/>
          <w:sz w:val="18"/>
          <w:szCs w:val="18"/>
        </w:rPr>
        <w:t xml:space="preserve"> dla </w:t>
      </w:r>
      <w:r w:rsidR="00AC795A">
        <w:rPr>
          <w:rFonts w:ascii="Verdana" w:hAnsi="Verdana" w:cs="Arial"/>
          <w:bCs/>
          <w:sz w:val="18"/>
          <w:szCs w:val="18"/>
        </w:rPr>
        <w:t>Zamawiającego</w:t>
      </w:r>
      <w:r w:rsidRPr="00B2618C">
        <w:rPr>
          <w:rFonts w:ascii="Verdana" w:hAnsi="Verdana" w:cs="Arial"/>
          <w:sz w:val="18"/>
          <w:szCs w:val="18"/>
        </w:rPr>
        <w:t>. Datą zapłaty jest</w:t>
      </w:r>
      <w:r w:rsidRPr="00007C43">
        <w:rPr>
          <w:rFonts w:ascii="Verdana" w:hAnsi="Verdana" w:cs="Arial"/>
          <w:sz w:val="18"/>
          <w:szCs w:val="18"/>
        </w:rPr>
        <w:t xml:space="preserve"> dzień obciążenia rachunku Zamawiającego.</w:t>
      </w:r>
      <w:r w:rsidR="00557CC7">
        <w:rPr>
          <w:rFonts w:ascii="Verdana" w:hAnsi="Verdana" w:cs="Arial"/>
          <w:sz w:val="18"/>
          <w:szCs w:val="18"/>
        </w:rPr>
        <w:t xml:space="preserve"> </w:t>
      </w:r>
      <w:r w:rsidR="009872AF">
        <w:rPr>
          <w:rFonts w:ascii="Verdana" w:hAnsi="Verdana" w:cs="Arial"/>
          <w:sz w:val="18"/>
          <w:szCs w:val="18"/>
        </w:rPr>
        <w:t xml:space="preserve">O zmianie numeru rachunku rozliczeniowego </w:t>
      </w:r>
      <w:r w:rsidR="00557CC7">
        <w:rPr>
          <w:rFonts w:ascii="Verdana" w:hAnsi="Verdana" w:cs="Arial"/>
          <w:sz w:val="18"/>
          <w:szCs w:val="18"/>
        </w:rPr>
        <w:t xml:space="preserve">Wykonawca zobowiązany jest </w:t>
      </w:r>
      <w:r w:rsidR="009872AF">
        <w:rPr>
          <w:rFonts w:ascii="Verdana" w:hAnsi="Verdana" w:cs="Arial"/>
          <w:sz w:val="18"/>
          <w:szCs w:val="18"/>
        </w:rPr>
        <w:t>każdorazowo poinformować Zamawiającego w formie pisemnej.</w:t>
      </w:r>
    </w:p>
    <w:p w14:paraId="7A54FFFF" w14:textId="760F2611" w:rsidR="00552E50" w:rsidRPr="00552E50" w:rsidRDefault="00552E50" w:rsidP="00FB7113">
      <w:pPr>
        <w:widowControl w:val="0"/>
        <w:numPr>
          <w:ilvl w:val="0"/>
          <w:numId w:val="7"/>
        </w:numPr>
        <w:spacing w:line="276" w:lineRule="auto"/>
        <w:ind w:left="425" w:hanging="425"/>
        <w:rPr>
          <w:rFonts w:ascii="Verdana" w:hAnsi="Verdana" w:cs="Arial"/>
          <w:sz w:val="18"/>
          <w:szCs w:val="18"/>
        </w:rPr>
      </w:pPr>
      <w:r w:rsidRPr="00B2707F">
        <w:rPr>
          <w:rFonts w:ascii="Verdana" w:hAnsi="Verdana" w:cs="Arial"/>
          <w:sz w:val="18"/>
          <w:szCs w:val="18"/>
        </w:rPr>
        <w:t>Zmiany</w:t>
      </w:r>
      <w:r>
        <w:rPr>
          <w:rFonts w:ascii="Verdana" w:hAnsi="Verdana" w:cs="Arial"/>
          <w:sz w:val="18"/>
          <w:szCs w:val="18"/>
        </w:rPr>
        <w:t xml:space="preserve"> zgodnie z </w:t>
      </w:r>
      <w:r w:rsidRPr="00B2707F">
        <w:rPr>
          <w:rFonts w:ascii="Verdana" w:hAnsi="Verdana" w:cs="Arial"/>
          <w:sz w:val="18"/>
          <w:szCs w:val="18"/>
        </w:rPr>
        <w:t xml:space="preserve">art. </w:t>
      </w:r>
      <w:r w:rsidR="00F13E6E">
        <w:rPr>
          <w:rFonts w:ascii="Verdana" w:hAnsi="Verdana" w:cs="Arial"/>
          <w:sz w:val="18"/>
          <w:szCs w:val="18"/>
        </w:rPr>
        <w:t>436 pkt 4 lit. b</w:t>
      </w:r>
      <w:r w:rsidR="00F13E6E" w:rsidRPr="00B2707F">
        <w:rPr>
          <w:rFonts w:ascii="Verdana" w:hAnsi="Verdana" w:cs="Arial"/>
          <w:sz w:val="18"/>
          <w:szCs w:val="18"/>
        </w:rPr>
        <w:t xml:space="preserve"> </w:t>
      </w:r>
      <w:r w:rsidRPr="00B2707F">
        <w:rPr>
          <w:rFonts w:ascii="Verdana" w:hAnsi="Verdana" w:cs="Arial"/>
          <w:sz w:val="18"/>
          <w:szCs w:val="18"/>
        </w:rPr>
        <w:t xml:space="preserve">ustawy z dnia </w:t>
      </w:r>
      <w:r w:rsidR="00606539">
        <w:rPr>
          <w:rFonts w:ascii="Verdana" w:hAnsi="Verdana" w:cs="Arial"/>
          <w:sz w:val="18"/>
          <w:szCs w:val="18"/>
        </w:rPr>
        <w:t>11</w:t>
      </w:r>
      <w:r w:rsidRPr="00B2707F">
        <w:rPr>
          <w:rFonts w:ascii="Verdana" w:hAnsi="Verdana" w:cs="Arial"/>
          <w:sz w:val="18"/>
          <w:szCs w:val="18"/>
        </w:rPr>
        <w:t xml:space="preserve"> </w:t>
      </w:r>
      <w:r w:rsidR="00606539">
        <w:rPr>
          <w:rFonts w:ascii="Verdana" w:hAnsi="Verdana" w:cs="Arial"/>
          <w:sz w:val="18"/>
          <w:szCs w:val="18"/>
        </w:rPr>
        <w:t>września</w:t>
      </w:r>
      <w:r w:rsidRPr="00B2707F">
        <w:rPr>
          <w:rFonts w:ascii="Verdana" w:hAnsi="Verdana" w:cs="Arial"/>
          <w:sz w:val="18"/>
          <w:szCs w:val="18"/>
        </w:rPr>
        <w:t xml:space="preserve"> 20</w:t>
      </w:r>
      <w:r w:rsidR="00606539">
        <w:rPr>
          <w:rFonts w:ascii="Verdana" w:hAnsi="Verdana" w:cs="Arial"/>
          <w:sz w:val="18"/>
          <w:szCs w:val="18"/>
        </w:rPr>
        <w:t>19</w:t>
      </w:r>
      <w:r w:rsidR="00D64ABC">
        <w:rPr>
          <w:rFonts w:ascii="Verdana" w:hAnsi="Verdana" w:cs="Arial"/>
          <w:sz w:val="18"/>
          <w:szCs w:val="18"/>
        </w:rPr>
        <w:t xml:space="preserve"> </w:t>
      </w:r>
      <w:r w:rsidRPr="00B2707F">
        <w:rPr>
          <w:rFonts w:ascii="Verdana" w:hAnsi="Verdana" w:cs="Arial"/>
          <w:sz w:val="18"/>
          <w:szCs w:val="18"/>
        </w:rPr>
        <w:t xml:space="preserve">r. Prawo zamówień publicznych (Dz. U. z  </w:t>
      </w:r>
      <w:r w:rsidR="00DE158B">
        <w:rPr>
          <w:rFonts w:ascii="Verdana" w:hAnsi="Verdana" w:cs="Arial"/>
          <w:sz w:val="18"/>
          <w:szCs w:val="18"/>
        </w:rPr>
        <w:t>20</w:t>
      </w:r>
      <w:r w:rsidR="008F4E87">
        <w:rPr>
          <w:rFonts w:ascii="Verdana" w:hAnsi="Verdana" w:cs="Arial"/>
          <w:sz w:val="18"/>
          <w:szCs w:val="18"/>
        </w:rPr>
        <w:t>22</w:t>
      </w:r>
      <w:r w:rsidR="00D64ABC">
        <w:rPr>
          <w:rFonts w:ascii="Verdana" w:hAnsi="Verdana" w:cs="Arial"/>
          <w:sz w:val="18"/>
          <w:szCs w:val="18"/>
        </w:rPr>
        <w:t xml:space="preserve"> </w:t>
      </w:r>
      <w:r w:rsidR="00DE158B" w:rsidRPr="00B2707F">
        <w:rPr>
          <w:rFonts w:ascii="Verdana" w:hAnsi="Verdana" w:cs="Arial"/>
          <w:sz w:val="18"/>
          <w:szCs w:val="18"/>
        </w:rPr>
        <w:t>r</w:t>
      </w:r>
      <w:r w:rsidRPr="00B2707F">
        <w:rPr>
          <w:rFonts w:ascii="Verdana" w:hAnsi="Verdana" w:cs="Arial"/>
          <w:sz w:val="18"/>
          <w:szCs w:val="18"/>
        </w:rPr>
        <w:t xml:space="preserve">., poz. </w:t>
      </w:r>
      <w:r w:rsidR="00270505">
        <w:rPr>
          <w:rFonts w:ascii="Verdana" w:hAnsi="Verdana" w:cs="Arial"/>
          <w:sz w:val="18"/>
          <w:szCs w:val="18"/>
        </w:rPr>
        <w:t>1710</w:t>
      </w:r>
      <w:r w:rsidRPr="00B2707F">
        <w:rPr>
          <w:rFonts w:ascii="Verdana" w:hAnsi="Verdana" w:cs="Arial"/>
          <w:sz w:val="18"/>
          <w:szCs w:val="18"/>
        </w:rPr>
        <w:t xml:space="preserve">, z </w:t>
      </w:r>
      <w:proofErr w:type="spellStart"/>
      <w:r w:rsidRPr="00B2707F">
        <w:rPr>
          <w:rFonts w:ascii="Verdana" w:hAnsi="Verdana" w:cs="Arial"/>
          <w:sz w:val="18"/>
          <w:szCs w:val="18"/>
        </w:rPr>
        <w:t>późn</w:t>
      </w:r>
      <w:proofErr w:type="spellEnd"/>
      <w:r w:rsidRPr="00B2707F">
        <w:rPr>
          <w:rFonts w:ascii="Verdana" w:hAnsi="Verdana" w:cs="Arial"/>
          <w:sz w:val="18"/>
          <w:szCs w:val="18"/>
        </w:rPr>
        <w:t xml:space="preserve">. zm.), zostaną wprowadzone do Kontraktu  na zasadach określonych w </w:t>
      </w:r>
      <w:proofErr w:type="spellStart"/>
      <w:r w:rsidRPr="00B2707F">
        <w:rPr>
          <w:rFonts w:ascii="Verdana" w:hAnsi="Verdana" w:cs="Arial"/>
          <w:sz w:val="18"/>
          <w:szCs w:val="18"/>
        </w:rPr>
        <w:t>Subklauzuli</w:t>
      </w:r>
      <w:proofErr w:type="spellEnd"/>
      <w:r w:rsidRPr="00B2707F">
        <w:rPr>
          <w:rFonts w:ascii="Verdana" w:hAnsi="Verdana" w:cs="Arial"/>
          <w:sz w:val="18"/>
          <w:szCs w:val="18"/>
        </w:rPr>
        <w:t xml:space="preserve"> 13.</w:t>
      </w:r>
      <w:r w:rsidR="00DE158B">
        <w:rPr>
          <w:rFonts w:ascii="Verdana" w:hAnsi="Verdana" w:cs="Arial"/>
          <w:sz w:val="18"/>
          <w:szCs w:val="18"/>
        </w:rPr>
        <w:t>6</w:t>
      </w:r>
      <w:r w:rsidR="00DE158B" w:rsidRPr="00B2707F">
        <w:rPr>
          <w:rFonts w:ascii="Verdana" w:hAnsi="Verdana" w:cs="Arial"/>
          <w:sz w:val="18"/>
          <w:szCs w:val="18"/>
        </w:rPr>
        <w:t xml:space="preserve"> </w:t>
      </w:r>
      <w:r w:rsidRPr="00B2707F">
        <w:rPr>
          <w:rFonts w:ascii="Verdana" w:hAnsi="Verdana" w:cs="Arial"/>
          <w:sz w:val="18"/>
          <w:szCs w:val="18"/>
        </w:rPr>
        <w:t>Warunków Kontraktu.</w:t>
      </w:r>
    </w:p>
    <w:p w14:paraId="29EDDDF6" w14:textId="15A8063B" w:rsidR="00F52FEA" w:rsidRPr="000853EB" w:rsidRDefault="00936667" w:rsidP="00FB7113">
      <w:pPr>
        <w:widowControl w:val="0"/>
        <w:numPr>
          <w:ilvl w:val="0"/>
          <w:numId w:val="7"/>
        </w:numPr>
        <w:tabs>
          <w:tab w:val="clear" w:pos="540"/>
        </w:tabs>
        <w:spacing w:line="276" w:lineRule="auto"/>
        <w:ind w:left="425" w:hanging="425"/>
        <w:rPr>
          <w:rFonts w:ascii="Verdana" w:hAnsi="Verdana" w:cs="Arial"/>
          <w:sz w:val="18"/>
          <w:szCs w:val="18"/>
        </w:rPr>
      </w:pPr>
      <w:r w:rsidRPr="00CF049E">
        <w:rPr>
          <w:rFonts w:ascii="Verdana" w:hAnsi="Verdana" w:cs="Arial"/>
          <w:sz w:val="18"/>
          <w:szCs w:val="18"/>
        </w:rPr>
        <w:t xml:space="preserve">Umowa będzie realizowana przez </w:t>
      </w:r>
      <w:r w:rsidR="00CF049E" w:rsidRPr="00CF049E">
        <w:rPr>
          <w:rFonts w:ascii="Verdana" w:hAnsi="Verdana"/>
          <w:sz w:val="18"/>
          <w:szCs w:val="18"/>
        </w:rPr>
        <w:t>Oddział Generalnej Dyrekcji Dróg Krajowych i Autostrad w </w:t>
      </w:r>
      <w:r w:rsidR="00AD16EE">
        <w:rPr>
          <w:rFonts w:ascii="Verdana" w:hAnsi="Verdana"/>
          <w:sz w:val="18"/>
          <w:szCs w:val="18"/>
        </w:rPr>
        <w:t>[…]</w:t>
      </w:r>
      <w:r w:rsidR="00CF049E" w:rsidRPr="00CF049E">
        <w:rPr>
          <w:rFonts w:ascii="Verdana" w:hAnsi="Verdana"/>
          <w:sz w:val="18"/>
          <w:szCs w:val="18"/>
        </w:rPr>
        <w:t xml:space="preserve">, ul. </w:t>
      </w:r>
      <w:r w:rsidR="00AD16EE">
        <w:rPr>
          <w:rFonts w:ascii="Verdana" w:hAnsi="Verdana"/>
          <w:sz w:val="18"/>
          <w:szCs w:val="18"/>
        </w:rPr>
        <w:t>[…]</w:t>
      </w:r>
      <w:r w:rsidR="00CF049E" w:rsidRPr="00CF049E">
        <w:rPr>
          <w:rFonts w:ascii="Verdana" w:hAnsi="Verdana"/>
          <w:color w:val="000000"/>
          <w:sz w:val="18"/>
          <w:szCs w:val="18"/>
        </w:rPr>
        <w:t xml:space="preserve">, NIP </w:t>
      </w:r>
      <w:r w:rsidR="00AD16EE">
        <w:rPr>
          <w:rFonts w:ascii="Verdana" w:hAnsi="Verdana"/>
          <w:color w:val="000000"/>
          <w:sz w:val="18"/>
          <w:szCs w:val="18"/>
        </w:rPr>
        <w:t>[…]</w:t>
      </w:r>
      <w:r w:rsidR="00CF049E" w:rsidRPr="00CF049E">
        <w:rPr>
          <w:rFonts w:ascii="Verdana" w:hAnsi="Verdana"/>
          <w:color w:val="000000"/>
          <w:sz w:val="18"/>
          <w:szCs w:val="18"/>
        </w:rPr>
        <w:t xml:space="preserve">, REGON  </w:t>
      </w:r>
      <w:r w:rsidR="00AD16EE">
        <w:rPr>
          <w:rFonts w:ascii="Verdana" w:hAnsi="Verdana"/>
          <w:color w:val="000000"/>
          <w:sz w:val="18"/>
          <w:szCs w:val="18"/>
        </w:rPr>
        <w:t>[…].</w:t>
      </w:r>
    </w:p>
    <w:p w14:paraId="2568F7D1" w14:textId="77777777" w:rsidR="00B30E48" w:rsidRPr="00B30E48" w:rsidRDefault="00B30E48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ind w:left="360" w:hanging="360"/>
        <w:jc w:val="center"/>
        <w:rPr>
          <w:rFonts w:ascii="Verdana" w:hAnsi="Verdana"/>
          <w:b/>
          <w:sz w:val="18"/>
          <w:szCs w:val="18"/>
        </w:rPr>
      </w:pPr>
      <w:r w:rsidRPr="00B30E48">
        <w:rPr>
          <w:rFonts w:ascii="Verdana" w:hAnsi="Verdana"/>
          <w:b/>
          <w:sz w:val="18"/>
          <w:szCs w:val="18"/>
        </w:rPr>
        <w:t>§ 5</w:t>
      </w:r>
    </w:p>
    <w:p w14:paraId="46F7D169" w14:textId="0FA9FFA9" w:rsidR="00686220" w:rsidRDefault="00B30E48" w:rsidP="00FB7113">
      <w:pPr>
        <w:pStyle w:val="Tekstpodstawowy"/>
        <w:spacing w:line="276" w:lineRule="auto"/>
        <w:rPr>
          <w:rFonts w:ascii="Verdana" w:hAnsi="Verdana"/>
          <w:sz w:val="18"/>
          <w:szCs w:val="18"/>
        </w:rPr>
      </w:pPr>
      <w:r w:rsidRPr="00B30E48">
        <w:rPr>
          <w:rFonts w:ascii="Verdana" w:hAnsi="Verdana"/>
          <w:sz w:val="18"/>
          <w:szCs w:val="18"/>
        </w:rPr>
        <w:t xml:space="preserve">Ustala się </w:t>
      </w:r>
      <w:r w:rsidR="00606539">
        <w:rPr>
          <w:rFonts w:ascii="Verdana" w:hAnsi="Verdana"/>
          <w:sz w:val="18"/>
          <w:szCs w:val="18"/>
        </w:rPr>
        <w:t>Z</w:t>
      </w:r>
      <w:r w:rsidRPr="00B30E48">
        <w:rPr>
          <w:rFonts w:ascii="Verdana" w:hAnsi="Verdana"/>
          <w:sz w:val="18"/>
          <w:szCs w:val="18"/>
        </w:rPr>
        <w:t xml:space="preserve">abezpieczenie </w:t>
      </w:r>
      <w:r w:rsidR="008C5D49">
        <w:rPr>
          <w:rFonts w:ascii="Verdana" w:hAnsi="Verdana"/>
          <w:sz w:val="18"/>
          <w:szCs w:val="18"/>
        </w:rPr>
        <w:t>N</w:t>
      </w:r>
      <w:r w:rsidR="0089588B">
        <w:rPr>
          <w:rFonts w:ascii="Verdana" w:hAnsi="Verdana"/>
          <w:sz w:val="18"/>
          <w:szCs w:val="18"/>
        </w:rPr>
        <w:t xml:space="preserve">ależytego </w:t>
      </w:r>
      <w:r w:rsidR="00606539">
        <w:rPr>
          <w:rFonts w:ascii="Verdana" w:hAnsi="Verdana"/>
          <w:sz w:val="18"/>
          <w:szCs w:val="18"/>
        </w:rPr>
        <w:t>W</w:t>
      </w:r>
      <w:r w:rsidR="008F4E87">
        <w:rPr>
          <w:rFonts w:ascii="Verdana" w:hAnsi="Verdana"/>
          <w:sz w:val="18"/>
          <w:szCs w:val="18"/>
        </w:rPr>
        <w:t>ykonania Umowy w wysokości 10</w:t>
      </w:r>
      <w:r w:rsidRPr="00B30E48">
        <w:rPr>
          <w:rFonts w:ascii="Verdana" w:hAnsi="Verdana"/>
          <w:sz w:val="18"/>
          <w:szCs w:val="18"/>
        </w:rPr>
        <w:t xml:space="preserve">% Zaakceptowanej Kwoty Kontraktowej brutto, o której mowa w § 4 ust. </w:t>
      </w:r>
      <w:r w:rsidR="0089588B">
        <w:rPr>
          <w:rFonts w:ascii="Verdana" w:hAnsi="Verdana"/>
          <w:sz w:val="18"/>
          <w:szCs w:val="18"/>
        </w:rPr>
        <w:t>3</w:t>
      </w:r>
      <w:r w:rsidRPr="00B30E48">
        <w:rPr>
          <w:rFonts w:ascii="Verdana" w:hAnsi="Verdana"/>
          <w:sz w:val="18"/>
          <w:szCs w:val="18"/>
        </w:rPr>
        <w:t xml:space="preserve"> niniejszej Umowy, tj. kwotę …</w:t>
      </w:r>
      <w:r>
        <w:rPr>
          <w:rFonts w:ascii="Verdana" w:hAnsi="Verdana"/>
          <w:sz w:val="18"/>
          <w:szCs w:val="18"/>
        </w:rPr>
        <w:t>………</w:t>
      </w:r>
      <w:r w:rsidRPr="00B30E48">
        <w:rPr>
          <w:rFonts w:ascii="Verdana" w:hAnsi="Verdana"/>
          <w:sz w:val="18"/>
          <w:szCs w:val="18"/>
        </w:rPr>
        <w:t>…PLN (słownie:……</w:t>
      </w:r>
      <w:r>
        <w:rPr>
          <w:rFonts w:ascii="Verdana" w:hAnsi="Verdana"/>
          <w:sz w:val="18"/>
          <w:szCs w:val="18"/>
        </w:rPr>
        <w:t>……</w:t>
      </w:r>
      <w:r w:rsidRPr="00B30E48">
        <w:rPr>
          <w:rFonts w:ascii="Verdana" w:hAnsi="Verdana"/>
          <w:sz w:val="18"/>
          <w:szCs w:val="18"/>
        </w:rPr>
        <w:t xml:space="preserve"> PLN). </w:t>
      </w:r>
    </w:p>
    <w:p w14:paraId="2C2983BC" w14:textId="77777777" w:rsidR="000B421B" w:rsidRPr="000B421B" w:rsidRDefault="000B421B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ind w:left="360" w:hanging="360"/>
        <w:contextualSpacing/>
        <w:jc w:val="center"/>
        <w:rPr>
          <w:rFonts w:ascii="Verdana" w:hAnsi="Verdana"/>
          <w:b/>
          <w:sz w:val="18"/>
          <w:szCs w:val="18"/>
        </w:rPr>
      </w:pPr>
      <w:r w:rsidRPr="000B421B">
        <w:rPr>
          <w:rFonts w:ascii="Verdana" w:hAnsi="Verdana"/>
          <w:b/>
          <w:sz w:val="18"/>
          <w:szCs w:val="18"/>
        </w:rPr>
        <w:t>§ 6</w:t>
      </w:r>
    </w:p>
    <w:p w14:paraId="4FAF8DED" w14:textId="20E4BA13" w:rsidR="000B421B" w:rsidRDefault="000B421B" w:rsidP="00FB7113">
      <w:pPr>
        <w:autoSpaceDE w:val="0"/>
        <w:autoSpaceDN w:val="0"/>
        <w:adjustRightInd w:val="0"/>
        <w:spacing w:after="60" w:line="276" w:lineRule="auto"/>
        <w:rPr>
          <w:rFonts w:ascii="Verdana" w:hAnsi="Verdana"/>
          <w:sz w:val="18"/>
          <w:szCs w:val="18"/>
        </w:rPr>
      </w:pPr>
      <w:r w:rsidRPr="000B421B">
        <w:rPr>
          <w:rFonts w:ascii="Verdana" w:hAnsi="Verdana"/>
          <w:sz w:val="18"/>
          <w:szCs w:val="18"/>
        </w:rPr>
        <w:t>Wykonawca udziela pisemnej Gwarancji Jak</w:t>
      </w:r>
      <w:r w:rsidR="009D14E9">
        <w:rPr>
          <w:rFonts w:ascii="Verdana" w:hAnsi="Verdana"/>
          <w:sz w:val="18"/>
          <w:szCs w:val="18"/>
        </w:rPr>
        <w:t xml:space="preserve">ości na warunkach określonych w </w:t>
      </w:r>
      <w:r w:rsidRPr="000B421B">
        <w:rPr>
          <w:rFonts w:ascii="Verdana" w:hAnsi="Verdana"/>
          <w:sz w:val="18"/>
          <w:szCs w:val="18"/>
        </w:rPr>
        <w:t>Gwarancji Jakości, według wzoru zawartego w Tomie II SWZ:</w:t>
      </w:r>
    </w:p>
    <w:p w14:paraId="1CE493A4" w14:textId="53A09FF9" w:rsidR="006D3328" w:rsidRDefault="006D3328" w:rsidP="00FB711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60" w:line="276" w:lineRule="auto"/>
        <w:ind w:left="426" w:hanging="425"/>
        <w:contextualSpacing w:val="0"/>
        <w:rPr>
          <w:rFonts w:ascii="Verdana" w:hAnsi="Verdana"/>
          <w:sz w:val="18"/>
          <w:szCs w:val="18"/>
        </w:rPr>
      </w:pPr>
      <w:r w:rsidRPr="006D3328">
        <w:rPr>
          <w:rFonts w:ascii="Verdana" w:hAnsi="Verdana"/>
          <w:sz w:val="18"/>
          <w:szCs w:val="18"/>
        </w:rPr>
        <w:t xml:space="preserve">Okres Gwarancji Jakości - zgodnie z opisem Zamawiającego - dla elementów wymienionych </w:t>
      </w:r>
      <w:r w:rsidR="005A656A">
        <w:rPr>
          <w:rFonts w:ascii="Verdana" w:hAnsi="Verdana"/>
          <w:sz w:val="18"/>
          <w:szCs w:val="18"/>
        </w:rPr>
        <w:br/>
      </w:r>
      <w:r w:rsidRPr="006D3328">
        <w:rPr>
          <w:rFonts w:ascii="Verdana" w:hAnsi="Verdana"/>
          <w:sz w:val="18"/>
          <w:szCs w:val="18"/>
        </w:rPr>
        <w:t>w</w:t>
      </w:r>
      <w:r w:rsidR="009D14E9">
        <w:rPr>
          <w:rFonts w:ascii="Verdana" w:hAnsi="Verdana"/>
          <w:sz w:val="18"/>
          <w:szCs w:val="18"/>
        </w:rPr>
        <w:t> </w:t>
      </w:r>
      <w:r w:rsidRPr="006D3328">
        <w:rPr>
          <w:rFonts w:ascii="Verdana" w:hAnsi="Verdana"/>
          <w:sz w:val="18"/>
          <w:szCs w:val="18"/>
        </w:rPr>
        <w:t xml:space="preserve"> Części Szczegółowej Gwarancji Jakości (I</w:t>
      </w:r>
      <w:r w:rsidR="003D72BD">
        <w:rPr>
          <w:rFonts w:ascii="Verdana" w:hAnsi="Verdana"/>
          <w:sz w:val="18"/>
          <w:szCs w:val="18"/>
        </w:rPr>
        <w:t>V</w:t>
      </w:r>
      <w:r w:rsidRPr="006D3328">
        <w:rPr>
          <w:rFonts w:ascii="Verdana" w:hAnsi="Verdana"/>
          <w:sz w:val="18"/>
          <w:szCs w:val="18"/>
        </w:rPr>
        <w:t>. Część Szczegółowa):</w:t>
      </w:r>
    </w:p>
    <w:p w14:paraId="7A892C01" w14:textId="77777777" w:rsidR="00B670C0" w:rsidRPr="00DE2D0C" w:rsidRDefault="00B670C0" w:rsidP="00FB7113">
      <w:pPr>
        <w:numPr>
          <w:ilvl w:val="0"/>
          <w:numId w:val="17"/>
        </w:numPr>
        <w:shd w:val="clear" w:color="auto" w:fill="FFFFFF"/>
        <w:autoSpaceDE w:val="0"/>
        <w:autoSpaceDN w:val="0"/>
        <w:spacing w:line="276" w:lineRule="auto"/>
        <w:ind w:left="993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Pkt 1 Nawierzchnie – wynosi 5 lat;</w:t>
      </w:r>
    </w:p>
    <w:p w14:paraId="7B6A1DB1" w14:textId="77777777" w:rsidR="00B670C0" w:rsidRPr="00DE2D0C" w:rsidRDefault="00B670C0" w:rsidP="00FB7113">
      <w:pPr>
        <w:numPr>
          <w:ilvl w:val="0"/>
          <w:numId w:val="17"/>
        </w:numPr>
        <w:shd w:val="clear" w:color="auto" w:fill="FFFFFF"/>
        <w:autoSpaceDE w:val="0"/>
        <w:autoSpaceDN w:val="0"/>
        <w:spacing w:line="276" w:lineRule="auto"/>
        <w:ind w:left="993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Pkt 2 Ekrany akustyczne wraz z posadowieniem – zgodnie z wymaganiami Zamawiającego wynosi 5 lat; z uwzględnieniem zobowiązania Wykonawcy złożonego w Ofercie wynosi łącznie ….. lat;</w:t>
      </w:r>
    </w:p>
    <w:p w14:paraId="31020EE8" w14:textId="77777777" w:rsidR="00B670C0" w:rsidRPr="00DE2D0C" w:rsidRDefault="00B670C0" w:rsidP="00FB7113">
      <w:pPr>
        <w:numPr>
          <w:ilvl w:val="0"/>
          <w:numId w:val="17"/>
        </w:numPr>
        <w:shd w:val="clear" w:color="auto" w:fill="FFFFFF"/>
        <w:autoSpaceDE w:val="0"/>
        <w:autoSpaceDN w:val="0"/>
        <w:spacing w:line="276" w:lineRule="auto"/>
        <w:ind w:left="993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Pkt 3 Oznakowanie dróg oraz urządzenia BRD – wynosi:</w:t>
      </w:r>
    </w:p>
    <w:p w14:paraId="37029AA5" w14:textId="77777777" w:rsidR="00B670C0" w:rsidRPr="00DE2D0C" w:rsidRDefault="00B670C0" w:rsidP="00FB7113">
      <w:pPr>
        <w:shd w:val="clear" w:color="auto" w:fill="FFFFFF"/>
        <w:autoSpaceDE w:val="0"/>
        <w:autoSpaceDN w:val="0"/>
        <w:spacing w:line="276" w:lineRule="auto"/>
        <w:ind w:left="1418" w:hanging="425"/>
        <w:contextualSpacing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Oznakowanie poziome:</w:t>
      </w:r>
    </w:p>
    <w:p w14:paraId="79F386E7" w14:textId="77777777" w:rsidR="00B670C0" w:rsidRPr="00DE2D0C" w:rsidRDefault="00B670C0" w:rsidP="00FB7113">
      <w:pPr>
        <w:numPr>
          <w:ilvl w:val="0"/>
          <w:numId w:val="18"/>
        </w:numPr>
        <w:shd w:val="clear" w:color="auto" w:fill="FFFFFF"/>
        <w:autoSpaceDE w:val="0"/>
        <w:autoSpaceDN w:val="0"/>
        <w:spacing w:line="276" w:lineRule="auto"/>
        <w:ind w:left="1418" w:hanging="142"/>
        <w:contextualSpacing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cienkowarstwowe – wynosi 1 rok;</w:t>
      </w:r>
    </w:p>
    <w:p w14:paraId="0E8B3964" w14:textId="77777777" w:rsidR="00B670C0" w:rsidRPr="00DE2D0C" w:rsidRDefault="00B670C0" w:rsidP="00FB7113">
      <w:pPr>
        <w:numPr>
          <w:ilvl w:val="0"/>
          <w:numId w:val="18"/>
        </w:numPr>
        <w:shd w:val="clear" w:color="auto" w:fill="FFFFFF"/>
        <w:autoSpaceDE w:val="0"/>
        <w:autoSpaceDN w:val="0"/>
        <w:spacing w:line="276" w:lineRule="auto"/>
        <w:ind w:left="1418" w:hanging="142"/>
        <w:contextualSpacing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 xml:space="preserve">grubowarstwowe – wynosi 4 lata; </w:t>
      </w:r>
    </w:p>
    <w:p w14:paraId="0E257358" w14:textId="77777777" w:rsidR="00B670C0" w:rsidRPr="00DE2D0C" w:rsidRDefault="00B670C0" w:rsidP="00FB7113">
      <w:pPr>
        <w:shd w:val="clear" w:color="auto" w:fill="FFFFFF"/>
        <w:autoSpaceDE w:val="0"/>
        <w:autoSpaceDN w:val="0"/>
        <w:spacing w:line="276" w:lineRule="auto"/>
        <w:ind w:left="567"/>
        <w:contextualSpacing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       Oznakowanie pionowe wraz z konstrukcją;</w:t>
      </w:r>
    </w:p>
    <w:p w14:paraId="4DC6AB6B" w14:textId="77777777" w:rsidR="00B670C0" w:rsidRPr="00DE2D0C" w:rsidRDefault="00B670C0" w:rsidP="00FB7113">
      <w:pPr>
        <w:numPr>
          <w:ilvl w:val="0"/>
          <w:numId w:val="18"/>
        </w:numPr>
        <w:shd w:val="clear" w:color="auto" w:fill="FFFFFF"/>
        <w:autoSpaceDE w:val="0"/>
        <w:autoSpaceDN w:val="0"/>
        <w:spacing w:line="276" w:lineRule="auto"/>
        <w:ind w:left="1418" w:hanging="142"/>
        <w:contextualSpacing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oznakowania pionowego (folia II typu i pryzmatyczna – wynosi 10 lat;</w:t>
      </w:r>
    </w:p>
    <w:p w14:paraId="59AB0767" w14:textId="77777777" w:rsidR="00B670C0" w:rsidRPr="00DE2D0C" w:rsidRDefault="00B670C0" w:rsidP="00FB7113">
      <w:pPr>
        <w:numPr>
          <w:ilvl w:val="0"/>
          <w:numId w:val="18"/>
        </w:numPr>
        <w:shd w:val="clear" w:color="auto" w:fill="FFFFFF"/>
        <w:autoSpaceDE w:val="0"/>
        <w:autoSpaceDN w:val="0"/>
        <w:spacing w:line="276" w:lineRule="auto"/>
        <w:ind w:left="1418" w:hanging="142"/>
        <w:contextualSpacing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oznakowania pionowego (folia I typu) – wynosi 7 lat;</w:t>
      </w:r>
    </w:p>
    <w:p w14:paraId="1147EAF7" w14:textId="77777777" w:rsidR="00B670C0" w:rsidRPr="00DE2D0C" w:rsidRDefault="00B670C0" w:rsidP="00FB7113">
      <w:pPr>
        <w:shd w:val="clear" w:color="auto" w:fill="FFFFFF"/>
        <w:autoSpaceDE w:val="0"/>
        <w:autoSpaceDN w:val="0"/>
        <w:spacing w:line="276" w:lineRule="auto"/>
        <w:ind w:left="567"/>
        <w:contextualSpacing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       Inne urządzenia BRD:</w:t>
      </w:r>
    </w:p>
    <w:p w14:paraId="0F0DB277" w14:textId="77777777" w:rsidR="00B670C0" w:rsidRPr="00DE2D0C" w:rsidRDefault="00B670C0" w:rsidP="00FB7113">
      <w:pPr>
        <w:numPr>
          <w:ilvl w:val="0"/>
          <w:numId w:val="18"/>
        </w:numPr>
        <w:shd w:val="clear" w:color="auto" w:fill="FFFFFF"/>
        <w:autoSpaceDE w:val="0"/>
        <w:autoSpaceDN w:val="0"/>
        <w:spacing w:line="276" w:lineRule="auto"/>
        <w:ind w:left="1418" w:hanging="142"/>
        <w:contextualSpacing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słupki U-1 wraz z U-8 – wynosi 1,5 roku;</w:t>
      </w:r>
    </w:p>
    <w:p w14:paraId="1B844391" w14:textId="7A887B23" w:rsidR="00B670C0" w:rsidRPr="00DE2D0C" w:rsidRDefault="00B670C0" w:rsidP="00FB7113">
      <w:pPr>
        <w:numPr>
          <w:ilvl w:val="0"/>
          <w:numId w:val="17"/>
        </w:numPr>
        <w:shd w:val="clear" w:color="auto" w:fill="FFFFFF"/>
        <w:autoSpaceDE w:val="0"/>
        <w:autoSpaceDN w:val="0"/>
        <w:spacing w:line="276" w:lineRule="auto"/>
        <w:ind w:left="993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Pkt 4 Zieleń – wynosi 3 lata</w:t>
      </w:r>
      <w:r w:rsidR="0033062D">
        <w:rPr>
          <w:rFonts w:ascii="Verdana" w:hAnsi="Verdana"/>
          <w:sz w:val="18"/>
          <w:szCs w:val="18"/>
        </w:rPr>
        <w:t xml:space="preserve">, z wyłączeniem traw, dla których okres </w:t>
      </w:r>
      <w:r w:rsidR="00CF5F07">
        <w:rPr>
          <w:rFonts w:ascii="Verdana" w:hAnsi="Verdana"/>
          <w:sz w:val="18"/>
          <w:szCs w:val="18"/>
        </w:rPr>
        <w:t>G</w:t>
      </w:r>
      <w:r w:rsidR="0033062D">
        <w:rPr>
          <w:rFonts w:ascii="Verdana" w:hAnsi="Verdana"/>
          <w:sz w:val="18"/>
          <w:szCs w:val="18"/>
        </w:rPr>
        <w:t xml:space="preserve">warancji </w:t>
      </w:r>
      <w:r w:rsidR="00CF5F07">
        <w:rPr>
          <w:rFonts w:ascii="Verdana" w:hAnsi="Verdana"/>
          <w:sz w:val="18"/>
          <w:szCs w:val="18"/>
        </w:rPr>
        <w:t xml:space="preserve">Jakości </w:t>
      </w:r>
      <w:r w:rsidR="0033062D">
        <w:rPr>
          <w:rFonts w:ascii="Verdana" w:hAnsi="Verdana"/>
          <w:sz w:val="18"/>
          <w:szCs w:val="18"/>
        </w:rPr>
        <w:t>trwa do wydania Świadectwa Wykonania</w:t>
      </w:r>
      <w:r w:rsidRPr="00DE2D0C">
        <w:rPr>
          <w:rFonts w:ascii="Verdana" w:hAnsi="Verdana"/>
          <w:sz w:val="18"/>
          <w:szCs w:val="18"/>
        </w:rPr>
        <w:t>;</w:t>
      </w:r>
    </w:p>
    <w:p w14:paraId="2EB40834" w14:textId="77777777" w:rsidR="00387949" w:rsidRDefault="00B670C0" w:rsidP="00FB7113">
      <w:pPr>
        <w:numPr>
          <w:ilvl w:val="0"/>
          <w:numId w:val="17"/>
        </w:numPr>
        <w:shd w:val="clear" w:color="auto" w:fill="FFFFFF"/>
        <w:autoSpaceDE w:val="0"/>
        <w:autoSpaceDN w:val="0"/>
        <w:spacing w:line="276" w:lineRule="auto"/>
        <w:ind w:left="993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lastRenderedPageBreak/>
        <w:t xml:space="preserve">Pkt 5 Drogowe obiekty inżynierskie </w:t>
      </w:r>
      <w:r w:rsidR="00387949" w:rsidRPr="003477C6">
        <w:rPr>
          <w:rFonts w:ascii="Verdana" w:hAnsi="Verdana"/>
          <w:sz w:val="18"/>
          <w:szCs w:val="18"/>
        </w:rPr>
        <w:t xml:space="preserve">z wyłączeniem elementów obiektów mostowych wymienionych w § 6 punkt 1 podpunkt (vi) </w:t>
      </w:r>
      <w:r w:rsidRPr="00DE2D0C">
        <w:rPr>
          <w:rFonts w:ascii="Verdana" w:hAnsi="Verdana"/>
          <w:sz w:val="18"/>
          <w:szCs w:val="18"/>
        </w:rPr>
        <w:t>– wynosi 10 lat</w:t>
      </w:r>
      <w:r w:rsidR="00387949">
        <w:rPr>
          <w:rFonts w:ascii="Verdana" w:hAnsi="Verdana"/>
          <w:sz w:val="18"/>
          <w:szCs w:val="18"/>
        </w:rPr>
        <w:t>;</w:t>
      </w:r>
    </w:p>
    <w:p w14:paraId="6E099078" w14:textId="235B4A3E" w:rsidR="00387949" w:rsidRPr="00387949" w:rsidRDefault="00387949" w:rsidP="00FB7113">
      <w:pPr>
        <w:numPr>
          <w:ilvl w:val="0"/>
          <w:numId w:val="17"/>
        </w:numPr>
        <w:shd w:val="clear" w:color="auto" w:fill="FFFFFF"/>
        <w:autoSpaceDE w:val="0"/>
        <w:autoSpaceDN w:val="0"/>
        <w:spacing w:line="276" w:lineRule="auto"/>
        <w:ind w:left="993" w:hanging="426"/>
        <w:rPr>
          <w:rFonts w:ascii="Verdana" w:hAnsi="Verdana"/>
          <w:sz w:val="18"/>
          <w:szCs w:val="18"/>
        </w:rPr>
      </w:pPr>
      <w:r w:rsidRPr="00387949">
        <w:rPr>
          <w:rFonts w:ascii="Verdana" w:hAnsi="Verdana"/>
          <w:sz w:val="18"/>
          <w:szCs w:val="18"/>
        </w:rPr>
        <w:t>Pkt 5 Obiekty mostowe</w:t>
      </w:r>
      <w:r w:rsidR="00C17BFC">
        <w:rPr>
          <w:rStyle w:val="Odwoanieprzypisudolnego"/>
          <w:rFonts w:ascii="Verdana" w:hAnsi="Verdana"/>
          <w:sz w:val="18"/>
          <w:szCs w:val="18"/>
        </w:rPr>
        <w:footnoteReference w:id="2"/>
      </w:r>
      <w:r w:rsidR="00C17BFC">
        <w:rPr>
          <w:rFonts w:ascii="Verdana" w:hAnsi="Verdana"/>
          <w:sz w:val="18"/>
          <w:szCs w:val="18"/>
        </w:rPr>
        <w:t xml:space="preserve"> </w:t>
      </w:r>
      <w:r w:rsidRPr="00387949">
        <w:rPr>
          <w:rFonts w:ascii="Verdana" w:hAnsi="Verdana"/>
          <w:sz w:val="18"/>
          <w:szCs w:val="18"/>
        </w:rPr>
        <w:t>wraz ich z wyposażeniem, to jest w zakresie: konstrukcji pomostu, konstrukcji dźwigarów głównych, przyczółków, filarów, łożysk, izolacji wodoszczelnych, zabezpieczenia przerw dylatacyjnych, konstrukcji schodów i pochylni - zgodnie z wymaganiami Zamawiającego wynosi 10 lat; z uwzględnieniem zobowiązania Wykonawcy złożonego w Ofercie wynosi łącznie ….. lat;</w:t>
      </w:r>
    </w:p>
    <w:p w14:paraId="53FE0F63" w14:textId="76C0DF42" w:rsidR="00B670C0" w:rsidRPr="0033062D" w:rsidRDefault="00B670C0" w:rsidP="00FB7113">
      <w:pPr>
        <w:pStyle w:val="Akapitzlist"/>
        <w:numPr>
          <w:ilvl w:val="0"/>
          <w:numId w:val="8"/>
        </w:numPr>
        <w:shd w:val="clear" w:color="auto" w:fill="FFFFFF"/>
        <w:autoSpaceDE w:val="0"/>
        <w:autoSpaceDN w:val="0"/>
        <w:spacing w:after="60" w:line="276" w:lineRule="auto"/>
        <w:ind w:left="426" w:hanging="426"/>
        <w:rPr>
          <w:rFonts w:ascii="Verdana" w:hAnsi="Verdana"/>
          <w:sz w:val="18"/>
          <w:szCs w:val="18"/>
        </w:rPr>
      </w:pPr>
      <w:r w:rsidRPr="0033062D">
        <w:rPr>
          <w:rFonts w:ascii="Verdana" w:hAnsi="Verdana"/>
          <w:sz w:val="18"/>
          <w:szCs w:val="18"/>
        </w:rPr>
        <w:t>Okres Gwarancji Jakości dla elementów niewymienionych w §</w:t>
      </w:r>
      <w:r w:rsidR="008F4E87">
        <w:rPr>
          <w:rFonts w:ascii="Verdana" w:hAnsi="Verdana"/>
          <w:sz w:val="18"/>
          <w:szCs w:val="18"/>
        </w:rPr>
        <w:t xml:space="preserve"> </w:t>
      </w:r>
      <w:r w:rsidRPr="0033062D">
        <w:rPr>
          <w:rFonts w:ascii="Verdana" w:hAnsi="Verdana"/>
          <w:sz w:val="18"/>
          <w:szCs w:val="18"/>
        </w:rPr>
        <w:t>6 ust. 1:</w:t>
      </w:r>
    </w:p>
    <w:p w14:paraId="4425D17E" w14:textId="77777777" w:rsidR="00B670C0" w:rsidRPr="00DE2D0C" w:rsidRDefault="00B670C0" w:rsidP="00844C3C">
      <w:pPr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92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Branże:</w:t>
      </w:r>
    </w:p>
    <w:p w14:paraId="55384DE8" w14:textId="6C11B311" w:rsidR="00844C3C" w:rsidRDefault="00B670C0" w:rsidP="00844C3C">
      <w:pPr>
        <w:shd w:val="clear" w:color="auto" w:fill="FFFFFF"/>
        <w:autoSpaceDE w:val="0"/>
        <w:autoSpaceDN w:val="0"/>
        <w:spacing w:line="276" w:lineRule="auto"/>
        <w:ind w:left="992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 xml:space="preserve">Infrastruktura techniczna, której gestorem jest „Podmiot Obcy” – wynosi zgodnie </w:t>
      </w:r>
      <w:r w:rsidR="003E391B">
        <w:rPr>
          <w:rFonts w:ascii="Verdana" w:hAnsi="Verdana"/>
          <w:sz w:val="18"/>
          <w:szCs w:val="18"/>
        </w:rPr>
        <w:br/>
      </w:r>
      <w:r w:rsidRPr="00DE2D0C">
        <w:rPr>
          <w:rFonts w:ascii="Verdana" w:hAnsi="Verdana"/>
          <w:sz w:val="18"/>
          <w:szCs w:val="18"/>
        </w:rPr>
        <w:t>z wymaganiami „Podmiotu Obcego” wskazanymi w umowie/porozumieniu/uzgodnieniu w tym również zawartych przez Zamawiającego, jednak nie dłużej niż 10 lat;</w:t>
      </w:r>
    </w:p>
    <w:p w14:paraId="0634EEAE" w14:textId="77777777" w:rsidR="00B670C0" w:rsidRPr="00DE2D0C" w:rsidRDefault="00B670C0" w:rsidP="00844C3C">
      <w:pPr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92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Oświetlenie:</w:t>
      </w:r>
    </w:p>
    <w:p w14:paraId="37B52D1A" w14:textId="1E8B22BC" w:rsidR="00B670C0" w:rsidRPr="00DE2D0C" w:rsidRDefault="00B670C0" w:rsidP="00844C3C">
      <w:pPr>
        <w:numPr>
          <w:ilvl w:val="0"/>
          <w:numId w:val="18"/>
        </w:numPr>
        <w:shd w:val="clear" w:color="auto" w:fill="FFFFFF"/>
        <w:autoSpaceDE w:val="0"/>
        <w:autoSpaceDN w:val="0"/>
        <w:spacing w:line="276" w:lineRule="auto"/>
        <w:ind w:left="992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 w:cs="Arial"/>
          <w:color w:val="000000"/>
          <w:sz w:val="18"/>
          <w:szCs w:val="18"/>
        </w:rPr>
        <w:t>Drogowe oprawy oświetleniowe oraz naświetlacze i oprawy (dla potrzeb iluminacji) wykonane w technologii LED</w:t>
      </w:r>
      <w:r w:rsidRPr="00DE2D0C">
        <w:rPr>
          <w:rFonts w:ascii="Verdana" w:hAnsi="Verdana"/>
          <w:sz w:val="18"/>
          <w:szCs w:val="18"/>
        </w:rPr>
        <w:t xml:space="preserve">  – źródła światła typu LED oraz  oprawy i naświetlacze dla potrzeb iluminacji i drogowe oprawy oświetleniowe  wykonane w technologii LED</w:t>
      </w:r>
      <w:r>
        <w:rPr>
          <w:rFonts w:ascii="Verdana" w:hAnsi="Verdana"/>
          <w:sz w:val="18"/>
          <w:szCs w:val="18"/>
        </w:rPr>
        <w:t xml:space="preserve"> </w:t>
      </w:r>
      <w:r w:rsidR="002B18EB">
        <w:rPr>
          <w:rFonts w:ascii="Verdana" w:hAnsi="Verdana"/>
          <w:sz w:val="18"/>
          <w:szCs w:val="18"/>
        </w:rPr>
        <w:t xml:space="preserve">- </w:t>
      </w:r>
      <w:r w:rsidRPr="00DE2D0C">
        <w:rPr>
          <w:rFonts w:ascii="Verdana" w:hAnsi="Verdana"/>
          <w:sz w:val="18"/>
          <w:szCs w:val="18"/>
        </w:rPr>
        <w:t>wynosi 10 lat</w:t>
      </w:r>
      <w:r>
        <w:rPr>
          <w:rFonts w:ascii="Verdana" w:hAnsi="Verdana"/>
          <w:sz w:val="18"/>
          <w:szCs w:val="18"/>
        </w:rPr>
        <w:t>;</w:t>
      </w:r>
      <w:r w:rsidRPr="00DE2D0C">
        <w:rPr>
          <w:rFonts w:ascii="Verdana" w:hAnsi="Verdana"/>
          <w:sz w:val="18"/>
          <w:szCs w:val="18"/>
        </w:rPr>
        <w:t xml:space="preserve"> </w:t>
      </w:r>
    </w:p>
    <w:p w14:paraId="3C901882" w14:textId="77777777" w:rsidR="00B670C0" w:rsidRPr="00DE2D0C" w:rsidRDefault="00B670C0" w:rsidP="00844C3C">
      <w:pPr>
        <w:numPr>
          <w:ilvl w:val="0"/>
          <w:numId w:val="18"/>
        </w:numPr>
        <w:shd w:val="clear" w:color="auto" w:fill="FFFFFF"/>
        <w:autoSpaceDE w:val="0"/>
        <w:autoSpaceDN w:val="0"/>
        <w:spacing w:line="276" w:lineRule="auto"/>
        <w:ind w:left="992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Kompletne instalacje zasilające oświetlenie drogowe, iluminację obiektów oraz oświetlenie przejść dla pieszych (m. in. Linie kablowe niskiego napięcia, szafy i złącza kablowe, urządzenia i osprzęt kontrolno-sterujący oraz urządzenia i osprzęt ochrony przeciwporażeniowej),  zgodnie z wymaganiami Zamawiającego – wynosi 5 lat, z uwzględnieniem zobowiązania Wykonawcy złożonego w Ofercie wynosi łącznie ….. lat;</w:t>
      </w:r>
    </w:p>
    <w:p w14:paraId="3E81C2B8" w14:textId="1A9826EC" w:rsidR="00B670C0" w:rsidRPr="00844C3C" w:rsidRDefault="00B670C0" w:rsidP="00844C3C">
      <w:pPr>
        <w:numPr>
          <w:ilvl w:val="0"/>
          <w:numId w:val="18"/>
        </w:numPr>
        <w:shd w:val="clear" w:color="auto" w:fill="FFFFFF"/>
        <w:autoSpaceDE w:val="0"/>
        <w:autoSpaceDN w:val="0"/>
        <w:spacing w:line="276" w:lineRule="auto"/>
        <w:ind w:left="992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System/układ sterowania oświetleniem drogowym wraz z oprogramowaniem - wynosi 5 lat;</w:t>
      </w:r>
    </w:p>
    <w:p w14:paraId="449C87C3" w14:textId="441B499C" w:rsidR="00B670C0" w:rsidRPr="00844C3C" w:rsidRDefault="00B670C0" w:rsidP="00844C3C">
      <w:pPr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92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Konstrukcje wsporcze (m.in. maszty, słupy, fundamenty i wysięgniki), łącznie z zastosowanym systemem ochrony antykorozyjnej i przeciwwilgociowej, zgodnie z wymaganiami Zamawiającego wynosi 5 lat, z uwzględnieniem zobowiązania Wykonawcy złożonego w Ofercie wynosi łącznie ….. lat;</w:t>
      </w:r>
    </w:p>
    <w:p w14:paraId="57701FA8" w14:textId="42C1B2BA" w:rsidR="00DD0535" w:rsidRPr="00844C3C" w:rsidRDefault="00B670C0" w:rsidP="00844C3C">
      <w:pPr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92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Kompletne instalacje zasilające obiekty infrastruktury drogowej/związanej z drogą wymagających zasilania w energię elektryczną (m. in. Linie kablowe średniego i niskiego napięcia, abonenckie stacje transformatorowe, szafy i złącza kablowe, urządzenia i osprzęt kontrolno-sterujący oraz urządzenia i osprzęt ochrony przeciwporażeniowej) – wynosi 5 lat;</w:t>
      </w:r>
    </w:p>
    <w:p w14:paraId="31C4B524" w14:textId="4903CDFE" w:rsidR="00DD0535" w:rsidRPr="00844C3C" w:rsidRDefault="00B670C0" w:rsidP="00844C3C">
      <w:pPr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92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Przepusty kablowe  - wynosi 5 lat;</w:t>
      </w:r>
    </w:p>
    <w:p w14:paraId="2468D54F" w14:textId="73C11D7B" w:rsidR="00B670C0" w:rsidRPr="00DE2D0C" w:rsidRDefault="00B670C0" w:rsidP="00844C3C">
      <w:pPr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92" w:hanging="426"/>
        <w:rPr>
          <w:rFonts w:ascii="Verdana" w:hAnsi="Verdana"/>
          <w:sz w:val="18"/>
          <w:szCs w:val="18"/>
        </w:rPr>
      </w:pPr>
      <w:r w:rsidRPr="00DE2D0C">
        <w:rPr>
          <w:rFonts w:ascii="Verdana" w:hAnsi="Verdana"/>
          <w:sz w:val="18"/>
          <w:szCs w:val="18"/>
        </w:rPr>
        <w:t>Kanał technologiczny wraz  wyposażeniem oraz linią światłowodową i urządzeniami teletr</w:t>
      </w:r>
      <w:r w:rsidR="00380F75">
        <w:rPr>
          <w:rFonts w:ascii="Verdana" w:hAnsi="Verdana"/>
          <w:sz w:val="18"/>
          <w:szCs w:val="18"/>
        </w:rPr>
        <w:t>a</w:t>
      </w:r>
      <w:r w:rsidRPr="00DE2D0C">
        <w:rPr>
          <w:rFonts w:ascii="Verdana" w:hAnsi="Verdana"/>
          <w:sz w:val="18"/>
          <w:szCs w:val="18"/>
        </w:rPr>
        <w:t>nsmisyjnymi - wynosi 5 lat;</w:t>
      </w:r>
    </w:p>
    <w:p w14:paraId="64CBF7D6" w14:textId="77777777" w:rsidR="00B670C0" w:rsidRPr="004547F3" w:rsidRDefault="00B670C0" w:rsidP="00FB7113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spacing w:after="60" w:line="276" w:lineRule="auto"/>
        <w:ind w:left="425" w:hanging="426"/>
        <w:rPr>
          <w:rFonts w:ascii="Verdana" w:hAnsi="Verdana"/>
          <w:sz w:val="18"/>
          <w:szCs w:val="18"/>
        </w:rPr>
      </w:pPr>
      <w:r w:rsidRPr="004547F3">
        <w:rPr>
          <w:rFonts w:ascii="Verdana" w:hAnsi="Verdana"/>
          <w:sz w:val="18"/>
          <w:szCs w:val="18"/>
        </w:rPr>
        <w:t>Okres Gwarancji Jakości dla pozostałych elementów niewymienionych w §6 ust. 1 i ust. 2 wynosi 5 lat.</w:t>
      </w:r>
    </w:p>
    <w:p w14:paraId="0AC2568B" w14:textId="0DB9C3B2" w:rsidR="00B670C0" w:rsidRDefault="00B670C0" w:rsidP="00FB7113">
      <w:pPr>
        <w:numPr>
          <w:ilvl w:val="0"/>
          <w:numId w:val="21"/>
        </w:numPr>
        <w:shd w:val="clear" w:color="auto" w:fill="FFFFFF"/>
        <w:autoSpaceDE w:val="0"/>
        <w:autoSpaceDN w:val="0"/>
        <w:spacing w:after="60" w:line="276" w:lineRule="auto"/>
        <w:ind w:left="425" w:hanging="425"/>
        <w:contextualSpacing/>
        <w:rPr>
          <w:rFonts w:ascii="Verdana" w:hAnsi="Verdana"/>
          <w:spacing w:val="-3"/>
          <w:sz w:val="18"/>
          <w:szCs w:val="18"/>
        </w:rPr>
      </w:pPr>
      <w:r w:rsidRPr="00DE2D0C">
        <w:rPr>
          <w:rFonts w:ascii="Verdana" w:hAnsi="Verdana"/>
          <w:spacing w:val="-3"/>
          <w:sz w:val="18"/>
          <w:szCs w:val="18"/>
        </w:rPr>
        <w:t xml:space="preserve">Okresy Gwarancji Jakości wskazane w </w:t>
      </w:r>
      <w:r w:rsidRPr="00DE2D0C">
        <w:rPr>
          <w:rFonts w:ascii="Verdana" w:hAnsi="Verdana"/>
          <w:sz w:val="18"/>
          <w:szCs w:val="18"/>
        </w:rPr>
        <w:t>§</w:t>
      </w:r>
      <w:r w:rsidR="008F4E87">
        <w:rPr>
          <w:rFonts w:ascii="Verdana" w:hAnsi="Verdana"/>
          <w:sz w:val="18"/>
          <w:szCs w:val="18"/>
        </w:rPr>
        <w:t xml:space="preserve"> </w:t>
      </w:r>
      <w:r w:rsidRPr="00DE2D0C">
        <w:rPr>
          <w:rFonts w:ascii="Verdana" w:hAnsi="Verdana"/>
          <w:sz w:val="18"/>
          <w:szCs w:val="18"/>
        </w:rPr>
        <w:t xml:space="preserve">6 ust. 1 – 3 </w:t>
      </w:r>
      <w:r w:rsidRPr="00DE2D0C">
        <w:rPr>
          <w:rFonts w:ascii="Verdana" w:hAnsi="Verdana"/>
          <w:spacing w:val="-3"/>
          <w:sz w:val="18"/>
          <w:szCs w:val="18"/>
        </w:rPr>
        <w:t>liczone są od daty</w:t>
      </w:r>
      <w:r w:rsidR="005C0C6F">
        <w:rPr>
          <w:rFonts w:ascii="Verdana" w:hAnsi="Verdana"/>
          <w:spacing w:val="-3"/>
          <w:sz w:val="18"/>
          <w:szCs w:val="18"/>
        </w:rPr>
        <w:t xml:space="preserve"> ukończenia Robót</w:t>
      </w:r>
      <w:r w:rsidRPr="00DE2D0C">
        <w:rPr>
          <w:rFonts w:ascii="Verdana" w:hAnsi="Verdana"/>
          <w:spacing w:val="-3"/>
          <w:sz w:val="18"/>
          <w:szCs w:val="18"/>
        </w:rPr>
        <w:t xml:space="preserve"> wskazanej </w:t>
      </w:r>
      <w:r w:rsidRPr="00DE2D0C">
        <w:rPr>
          <w:rFonts w:ascii="Verdana" w:hAnsi="Verdana"/>
          <w:spacing w:val="-3"/>
          <w:sz w:val="18"/>
          <w:szCs w:val="18"/>
        </w:rPr>
        <w:br/>
        <w:t>w Świadectwie Przejęcia.</w:t>
      </w:r>
      <w:r w:rsidRPr="00DE2D0C">
        <w:rPr>
          <w:rFonts w:ascii="Verdana" w:hAnsi="Verdana"/>
          <w:sz w:val="18"/>
          <w:szCs w:val="18"/>
        </w:rPr>
        <w:t xml:space="preserve"> </w:t>
      </w:r>
      <w:r w:rsidRPr="00DE2D0C">
        <w:rPr>
          <w:rFonts w:ascii="Verdana" w:hAnsi="Verdana"/>
          <w:spacing w:val="-3"/>
          <w:sz w:val="18"/>
          <w:szCs w:val="18"/>
        </w:rPr>
        <w:t xml:space="preserve">W przypadku wystawienia Świadectwa Przejęcia z zastrzeżeniem, </w:t>
      </w:r>
      <w:r w:rsidRPr="00DE2D0C">
        <w:rPr>
          <w:rFonts w:ascii="Verdana" w:hAnsi="Verdana"/>
          <w:spacing w:val="-3"/>
          <w:sz w:val="18"/>
          <w:szCs w:val="18"/>
        </w:rPr>
        <w:br/>
        <w:t xml:space="preserve">że istnieją roboty zaległe do wykonania w zakresie objętym Gwarancją Jakości, termin gwarancji jakości dla robót zaległych rozpoczyna swój bieg od daty </w:t>
      </w:r>
      <w:r w:rsidR="005C0C6F">
        <w:rPr>
          <w:rFonts w:ascii="Verdana" w:hAnsi="Verdana"/>
          <w:spacing w:val="-3"/>
          <w:sz w:val="18"/>
          <w:szCs w:val="18"/>
        </w:rPr>
        <w:t xml:space="preserve">ukończenia robót zaległych </w:t>
      </w:r>
      <w:r w:rsidRPr="00DE2D0C">
        <w:rPr>
          <w:rFonts w:ascii="Verdana" w:hAnsi="Verdana"/>
          <w:spacing w:val="-3"/>
          <w:sz w:val="18"/>
          <w:szCs w:val="18"/>
        </w:rPr>
        <w:t xml:space="preserve">wskazanej </w:t>
      </w:r>
      <w:r w:rsidR="008F4E87">
        <w:rPr>
          <w:rFonts w:ascii="Verdana" w:hAnsi="Verdana"/>
          <w:spacing w:val="-3"/>
          <w:sz w:val="18"/>
          <w:szCs w:val="18"/>
        </w:rPr>
        <w:t xml:space="preserve">              </w:t>
      </w:r>
      <w:r w:rsidRPr="00DE2D0C">
        <w:rPr>
          <w:rFonts w:ascii="Verdana" w:hAnsi="Verdana"/>
          <w:spacing w:val="-3"/>
          <w:sz w:val="18"/>
          <w:szCs w:val="18"/>
        </w:rPr>
        <w:t xml:space="preserve">w protokole z przeglądu realizacji robót zaległych, potwierdzającym wykonanie roboty zaległej. </w:t>
      </w:r>
    </w:p>
    <w:p w14:paraId="4492E67A" w14:textId="3334107C" w:rsidR="00C37475" w:rsidRDefault="00B670C0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ind w:left="359" w:hanging="360"/>
        <w:jc w:val="center"/>
        <w:rPr>
          <w:rFonts w:ascii="Verdana" w:hAnsi="Verdana"/>
          <w:b/>
          <w:sz w:val="18"/>
          <w:szCs w:val="18"/>
        </w:rPr>
      </w:pPr>
      <w:r w:rsidRPr="006D3328" w:rsidDel="00B670C0">
        <w:rPr>
          <w:rFonts w:ascii="Verdana" w:hAnsi="Verdana"/>
          <w:sz w:val="18"/>
          <w:szCs w:val="18"/>
        </w:rPr>
        <w:t xml:space="preserve"> </w:t>
      </w:r>
      <w:r w:rsidR="00B2738A">
        <w:rPr>
          <w:rFonts w:ascii="Verdana" w:hAnsi="Verdana"/>
          <w:b/>
          <w:sz w:val="18"/>
          <w:szCs w:val="18"/>
        </w:rPr>
        <w:t xml:space="preserve">§ </w:t>
      </w:r>
      <w:r w:rsidR="005A656A">
        <w:rPr>
          <w:rFonts w:ascii="Verdana" w:hAnsi="Verdana"/>
          <w:b/>
          <w:sz w:val="18"/>
          <w:szCs w:val="18"/>
        </w:rPr>
        <w:t>7</w:t>
      </w:r>
    </w:p>
    <w:p w14:paraId="15133854" w14:textId="5D6C2675" w:rsidR="00AA5756" w:rsidRPr="00FB7113" w:rsidRDefault="00AB2C29" w:rsidP="00FB7113">
      <w:pPr>
        <w:pStyle w:val="Akapitzlist"/>
        <w:numPr>
          <w:ilvl w:val="0"/>
          <w:numId w:val="22"/>
        </w:numPr>
        <w:spacing w:line="276" w:lineRule="auto"/>
        <w:contextualSpacing w:val="0"/>
        <w:rPr>
          <w:rFonts w:ascii="Verdana" w:hAnsi="Verdana"/>
          <w:sz w:val="18"/>
          <w:szCs w:val="18"/>
        </w:rPr>
      </w:pPr>
      <w:r w:rsidRPr="00FB7113">
        <w:rPr>
          <w:rFonts w:ascii="Verdana" w:hAnsi="Verdana"/>
          <w:sz w:val="18"/>
          <w:szCs w:val="18"/>
        </w:rPr>
        <w:lastRenderedPageBreak/>
        <w:t xml:space="preserve">Wykonawca </w:t>
      </w:r>
      <w:r w:rsidR="006257D1" w:rsidRPr="00FB7113">
        <w:rPr>
          <w:rFonts w:ascii="Verdana" w:hAnsi="Verdana"/>
          <w:sz w:val="18"/>
          <w:szCs w:val="18"/>
        </w:rPr>
        <w:t xml:space="preserve">w związku z zawarciem i wykonywaniem niniejszej </w:t>
      </w:r>
      <w:r w:rsidR="00380F75" w:rsidRPr="00FB7113">
        <w:rPr>
          <w:rFonts w:ascii="Verdana" w:hAnsi="Verdana"/>
          <w:sz w:val="18"/>
          <w:szCs w:val="18"/>
        </w:rPr>
        <w:t>U</w:t>
      </w:r>
      <w:r w:rsidR="006257D1" w:rsidRPr="00FB7113">
        <w:rPr>
          <w:rFonts w:ascii="Verdana" w:hAnsi="Verdana"/>
          <w:sz w:val="18"/>
          <w:szCs w:val="18"/>
        </w:rPr>
        <w:t xml:space="preserve">mowy będzie </w:t>
      </w:r>
      <w:r w:rsidR="00AA5756" w:rsidRPr="00FB7113">
        <w:rPr>
          <w:rFonts w:ascii="Verdana" w:hAnsi="Verdana"/>
          <w:sz w:val="18"/>
          <w:szCs w:val="18"/>
        </w:rPr>
        <w:t>pełnić funkcję:</w:t>
      </w:r>
    </w:p>
    <w:p w14:paraId="25A4B050" w14:textId="0DD7AEBC" w:rsidR="00AA5756" w:rsidRPr="00FB7113" w:rsidRDefault="00AA5756" w:rsidP="00FB7113">
      <w:pPr>
        <w:pStyle w:val="Akapitzlist"/>
        <w:numPr>
          <w:ilvl w:val="0"/>
          <w:numId w:val="24"/>
        </w:numPr>
        <w:spacing w:line="276" w:lineRule="auto"/>
        <w:contextualSpacing w:val="0"/>
        <w:rPr>
          <w:rFonts w:ascii="Verdana" w:hAnsi="Verdana"/>
          <w:sz w:val="18"/>
          <w:szCs w:val="18"/>
        </w:rPr>
      </w:pPr>
      <w:r w:rsidRPr="00FB7113">
        <w:rPr>
          <w:rFonts w:ascii="Verdana" w:hAnsi="Verdana"/>
          <w:sz w:val="18"/>
          <w:szCs w:val="18"/>
        </w:rPr>
        <w:t xml:space="preserve">Podmiotu przetwarzającego w rozumieniu art. 28 </w:t>
      </w:r>
      <w:r w:rsidR="006257D1" w:rsidRPr="00FB7113">
        <w:rPr>
          <w:rFonts w:ascii="Verdana" w:hAnsi="Verdana"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(dalej „RODO”)</w:t>
      </w:r>
      <w:r w:rsidRPr="00FB7113">
        <w:rPr>
          <w:rFonts w:ascii="Verdana" w:hAnsi="Verdana"/>
          <w:sz w:val="18"/>
          <w:szCs w:val="18"/>
        </w:rPr>
        <w:t xml:space="preserve"> – </w:t>
      </w:r>
      <w:r w:rsidR="008F4E87">
        <w:rPr>
          <w:rFonts w:ascii="Verdana" w:hAnsi="Verdana"/>
          <w:sz w:val="18"/>
          <w:szCs w:val="18"/>
        </w:rPr>
        <w:t xml:space="preserve">                         </w:t>
      </w:r>
      <w:r w:rsidRPr="00FB7113">
        <w:rPr>
          <w:rFonts w:ascii="Verdana" w:hAnsi="Verdana"/>
          <w:sz w:val="18"/>
          <w:szCs w:val="18"/>
        </w:rPr>
        <w:t>w zakresie czynności przetwarzania określonych w odrębnej umowie powierzenia przetwarzania,</w:t>
      </w:r>
    </w:p>
    <w:p w14:paraId="507C20AA" w14:textId="375C1338" w:rsidR="006257D1" w:rsidRPr="00FB7113" w:rsidRDefault="00AA5756" w:rsidP="00FB7113">
      <w:pPr>
        <w:pStyle w:val="Akapitzlist"/>
        <w:numPr>
          <w:ilvl w:val="0"/>
          <w:numId w:val="24"/>
        </w:numPr>
        <w:spacing w:line="276" w:lineRule="auto"/>
        <w:contextualSpacing w:val="0"/>
        <w:rPr>
          <w:rFonts w:ascii="Verdana" w:hAnsi="Verdana"/>
          <w:sz w:val="18"/>
          <w:szCs w:val="18"/>
        </w:rPr>
      </w:pPr>
      <w:r w:rsidRPr="00FB7113">
        <w:rPr>
          <w:rFonts w:ascii="Verdana" w:hAnsi="Verdana"/>
          <w:sz w:val="18"/>
          <w:szCs w:val="18"/>
        </w:rPr>
        <w:t xml:space="preserve">Samodzielnego administratora danych osobowych, zgodnie z przepisami RODO – </w:t>
      </w:r>
      <w:r w:rsidR="008F4E87">
        <w:rPr>
          <w:rFonts w:ascii="Verdana" w:hAnsi="Verdana"/>
          <w:sz w:val="18"/>
          <w:szCs w:val="18"/>
        </w:rPr>
        <w:t xml:space="preserve">                         </w:t>
      </w:r>
      <w:r w:rsidRPr="00FB7113">
        <w:rPr>
          <w:rFonts w:ascii="Verdana" w:hAnsi="Verdana"/>
          <w:sz w:val="18"/>
          <w:szCs w:val="18"/>
        </w:rPr>
        <w:t>w zakresie pozostałych danych osobowych.</w:t>
      </w:r>
    </w:p>
    <w:p w14:paraId="78232310" w14:textId="375DDE6C" w:rsidR="00667935" w:rsidRPr="00FB7113" w:rsidRDefault="00AB2C29" w:rsidP="00FB7113">
      <w:pPr>
        <w:pStyle w:val="Akapitzlist"/>
        <w:numPr>
          <w:ilvl w:val="0"/>
          <w:numId w:val="22"/>
        </w:numPr>
        <w:spacing w:line="276" w:lineRule="auto"/>
        <w:contextualSpacing w:val="0"/>
        <w:rPr>
          <w:rFonts w:ascii="Verdana" w:hAnsi="Verdana"/>
          <w:sz w:val="18"/>
          <w:szCs w:val="18"/>
        </w:rPr>
      </w:pPr>
      <w:r w:rsidRPr="00FB7113">
        <w:rPr>
          <w:rFonts w:ascii="Verdana" w:hAnsi="Verdana"/>
          <w:sz w:val="18"/>
          <w:szCs w:val="18"/>
        </w:rPr>
        <w:t xml:space="preserve">Wykonawca </w:t>
      </w:r>
      <w:r w:rsidR="006257D1" w:rsidRPr="00FB7113">
        <w:rPr>
          <w:rFonts w:ascii="Verdana" w:hAnsi="Verdana"/>
          <w:sz w:val="18"/>
          <w:szCs w:val="18"/>
        </w:rPr>
        <w:t xml:space="preserve">zobowiązuje się poinformować wszystkie osoby fizyczne związane z realizacją niniejszej </w:t>
      </w:r>
      <w:r w:rsidR="00380F75" w:rsidRPr="00FB7113">
        <w:rPr>
          <w:rFonts w:ascii="Verdana" w:hAnsi="Verdana"/>
          <w:sz w:val="18"/>
          <w:szCs w:val="18"/>
        </w:rPr>
        <w:t>U</w:t>
      </w:r>
      <w:r w:rsidR="006257D1" w:rsidRPr="00FB7113">
        <w:rPr>
          <w:rFonts w:ascii="Verdana" w:hAnsi="Verdana"/>
          <w:sz w:val="18"/>
          <w:szCs w:val="18"/>
        </w:rPr>
        <w:t xml:space="preserve">mowy (w tym osoby fizyczne prowadzące działalność gospodarczą), których dane osobowe w jakiejkolwiek formie będą udostępnione </w:t>
      </w:r>
      <w:r w:rsidR="00667935" w:rsidRPr="00FB7113">
        <w:rPr>
          <w:rFonts w:ascii="Verdana" w:hAnsi="Verdana"/>
          <w:sz w:val="18"/>
          <w:szCs w:val="18"/>
        </w:rPr>
        <w:t>przez Wykonawcę Zamawiającemu lub które Wykonawca</w:t>
      </w:r>
      <w:r w:rsidR="00990700" w:rsidRPr="00FB7113">
        <w:rPr>
          <w:rFonts w:ascii="Verdana" w:hAnsi="Verdana"/>
          <w:sz w:val="18"/>
          <w:szCs w:val="18"/>
        </w:rPr>
        <w:t xml:space="preserve"> pozyska</w:t>
      </w:r>
      <w:r w:rsidR="00667935" w:rsidRPr="00FB7113">
        <w:rPr>
          <w:rFonts w:ascii="Verdana" w:hAnsi="Verdana"/>
          <w:sz w:val="18"/>
          <w:szCs w:val="18"/>
        </w:rPr>
        <w:t>, jako podmiot przetwarzający działający w imieniu Zamawiającego</w:t>
      </w:r>
      <w:r w:rsidR="00990700" w:rsidRPr="00FB7113">
        <w:rPr>
          <w:rFonts w:ascii="Verdana" w:hAnsi="Verdana"/>
          <w:sz w:val="18"/>
          <w:szCs w:val="18"/>
        </w:rPr>
        <w:t>,</w:t>
      </w:r>
      <w:r w:rsidR="00667935" w:rsidRPr="00FB7113">
        <w:rPr>
          <w:rFonts w:ascii="Verdana" w:hAnsi="Verdana"/>
          <w:sz w:val="18"/>
          <w:szCs w:val="18"/>
        </w:rPr>
        <w:t xml:space="preserve"> </w:t>
      </w:r>
      <w:r w:rsidR="006257D1" w:rsidRPr="00FB7113">
        <w:rPr>
          <w:rFonts w:ascii="Verdana" w:hAnsi="Verdana"/>
          <w:sz w:val="18"/>
          <w:szCs w:val="18"/>
        </w:rPr>
        <w:t>o fakcie</w:t>
      </w:r>
      <w:r w:rsidR="00667935" w:rsidRPr="00FB7113">
        <w:rPr>
          <w:rFonts w:ascii="Verdana" w:hAnsi="Verdana"/>
          <w:sz w:val="18"/>
          <w:szCs w:val="18"/>
        </w:rPr>
        <w:t xml:space="preserve"> rozpoczęcia przetwarzania tych danych osobowych przez Zamawiającego.</w:t>
      </w:r>
    </w:p>
    <w:p w14:paraId="215D0B86" w14:textId="77777777" w:rsidR="00F05947" w:rsidRPr="00FB7113" w:rsidRDefault="006257D1" w:rsidP="00FB7113">
      <w:pPr>
        <w:pStyle w:val="Akapitzlist"/>
        <w:numPr>
          <w:ilvl w:val="0"/>
          <w:numId w:val="22"/>
        </w:numPr>
        <w:spacing w:line="276" w:lineRule="auto"/>
        <w:contextualSpacing w:val="0"/>
        <w:rPr>
          <w:rFonts w:ascii="Verdana" w:hAnsi="Verdana"/>
          <w:sz w:val="18"/>
          <w:szCs w:val="18"/>
        </w:rPr>
      </w:pPr>
      <w:r w:rsidRPr="00FB7113">
        <w:rPr>
          <w:rFonts w:ascii="Verdana" w:hAnsi="Verdana"/>
          <w:sz w:val="18"/>
          <w:szCs w:val="18"/>
        </w:rPr>
        <w:t xml:space="preserve">Obowiązek, o którym mowa w ust. 2, zostanie wykonany poprzez przekazanie osobom, </w:t>
      </w:r>
      <w:r w:rsidR="00667935" w:rsidRPr="00FB7113">
        <w:rPr>
          <w:rFonts w:ascii="Verdana" w:hAnsi="Verdana"/>
          <w:sz w:val="18"/>
          <w:szCs w:val="18"/>
        </w:rPr>
        <w:t>których dane osobowe przetwarza Zamawiający</w:t>
      </w:r>
      <w:r w:rsidRPr="00FB7113">
        <w:rPr>
          <w:rFonts w:ascii="Verdana" w:hAnsi="Verdana"/>
          <w:sz w:val="18"/>
          <w:szCs w:val="18"/>
        </w:rPr>
        <w:t xml:space="preserve"> </w:t>
      </w:r>
      <w:r w:rsidR="004453E2" w:rsidRPr="00FB7113">
        <w:rPr>
          <w:rFonts w:ascii="Verdana" w:hAnsi="Verdana"/>
          <w:sz w:val="18"/>
          <w:szCs w:val="18"/>
        </w:rPr>
        <w:t xml:space="preserve">aktualnej </w:t>
      </w:r>
      <w:r w:rsidRPr="00FB7113">
        <w:rPr>
          <w:rFonts w:ascii="Verdana" w:hAnsi="Verdana"/>
          <w:sz w:val="18"/>
          <w:szCs w:val="18"/>
        </w:rPr>
        <w:t xml:space="preserve">klauzuli informacyjnej </w:t>
      </w:r>
      <w:r w:rsidR="004453E2" w:rsidRPr="00FB7113">
        <w:rPr>
          <w:rFonts w:ascii="Verdana" w:hAnsi="Verdana"/>
          <w:sz w:val="18"/>
          <w:szCs w:val="18"/>
        </w:rPr>
        <w:t>dostępnej na stronie internetowej</w:t>
      </w:r>
      <w:r w:rsidR="00F05947" w:rsidRPr="00FB7113">
        <w:rPr>
          <w:rFonts w:ascii="Verdana" w:hAnsi="Verdana"/>
          <w:sz w:val="18"/>
          <w:szCs w:val="18"/>
        </w:rPr>
        <w:t>:</w:t>
      </w:r>
    </w:p>
    <w:p w14:paraId="5ECD16DD" w14:textId="5AB9E154" w:rsidR="006257D1" w:rsidRPr="00FB7113" w:rsidRDefault="00F05947" w:rsidP="00FB7113">
      <w:pPr>
        <w:pStyle w:val="Akapitzlist"/>
        <w:spacing w:line="276" w:lineRule="auto"/>
        <w:ind w:left="360"/>
        <w:contextualSpacing w:val="0"/>
        <w:rPr>
          <w:rFonts w:ascii="Verdana" w:hAnsi="Verdana"/>
          <w:sz w:val="18"/>
          <w:szCs w:val="18"/>
        </w:rPr>
      </w:pPr>
      <w:hyperlink r:id="rId11" w:history="1">
        <w:r w:rsidRPr="00FB7113">
          <w:rPr>
            <w:rStyle w:val="Hipercze"/>
            <w:rFonts w:ascii="Verdana" w:eastAsiaTheme="majorEastAsia" w:hAnsi="Verdana" w:cs="Segoe UI"/>
            <w:sz w:val="18"/>
            <w:szCs w:val="18"/>
            <w:shd w:val="clear" w:color="auto" w:fill="FFFFFF"/>
          </w:rPr>
          <w:t>https://www.gov.pl/web/gddkia/przetwarzanie-danych-osobowych-pracownikow-wykonawcow-i-podwykonawcow</w:t>
        </w:r>
      </w:hyperlink>
      <w:r w:rsidR="00565B41" w:rsidRPr="00FB7113">
        <w:rPr>
          <w:rFonts w:ascii="Verdana" w:hAnsi="Verdana"/>
          <w:sz w:val="18"/>
          <w:szCs w:val="18"/>
        </w:rPr>
        <w:t xml:space="preserve"> </w:t>
      </w:r>
      <w:r w:rsidR="006257D1" w:rsidRPr="00FB7113">
        <w:rPr>
          <w:rFonts w:ascii="Verdana" w:hAnsi="Verdana"/>
          <w:sz w:val="18"/>
          <w:szCs w:val="18"/>
        </w:rPr>
        <w:t xml:space="preserve">oraz przeprowadzenie wszelkich innych czynności niezbędnych do wykonania w imieniu </w:t>
      </w:r>
      <w:r w:rsidR="00667935" w:rsidRPr="00FB7113">
        <w:rPr>
          <w:rFonts w:ascii="Verdana" w:hAnsi="Verdana"/>
          <w:sz w:val="18"/>
          <w:szCs w:val="18"/>
        </w:rPr>
        <w:t>Zamawiającego</w:t>
      </w:r>
      <w:r w:rsidR="006257D1" w:rsidRPr="00FB7113">
        <w:rPr>
          <w:rFonts w:ascii="Verdana" w:hAnsi="Verdana"/>
          <w:sz w:val="18"/>
          <w:szCs w:val="18"/>
        </w:rPr>
        <w:t xml:space="preserve"> obowiązku informacyjnego określonego w RODO wobec tych osób.</w:t>
      </w:r>
      <w:r w:rsidR="004453E2" w:rsidRPr="00FB7113">
        <w:rPr>
          <w:rFonts w:ascii="Verdana" w:hAnsi="Verdana"/>
          <w:sz w:val="18"/>
          <w:szCs w:val="18"/>
        </w:rPr>
        <w:t xml:space="preserve"> Zmiana przez Zamawiającego treści klauzuli informacyjnej dostępnej na ww. stronie internetowej nie wymaga zmiany Aktu Umowy.  </w:t>
      </w:r>
    </w:p>
    <w:p w14:paraId="6F693C90" w14:textId="08EB6963" w:rsidR="006257D1" w:rsidRPr="00206333" w:rsidRDefault="00AB2C29" w:rsidP="00206333">
      <w:pPr>
        <w:pStyle w:val="Akapitzlist"/>
        <w:numPr>
          <w:ilvl w:val="0"/>
          <w:numId w:val="22"/>
        </w:numPr>
        <w:spacing w:line="276" w:lineRule="auto"/>
        <w:contextualSpacing w:val="0"/>
        <w:rPr>
          <w:rFonts w:ascii="Verdana" w:hAnsi="Verdana"/>
          <w:sz w:val="18"/>
          <w:szCs w:val="18"/>
        </w:rPr>
      </w:pPr>
      <w:r w:rsidRPr="00FB7113">
        <w:rPr>
          <w:rFonts w:ascii="Verdana" w:hAnsi="Verdana"/>
          <w:sz w:val="18"/>
          <w:szCs w:val="18"/>
        </w:rPr>
        <w:t xml:space="preserve">Wykonawca </w:t>
      </w:r>
      <w:r w:rsidR="006257D1" w:rsidRPr="00FB7113">
        <w:rPr>
          <w:rFonts w:ascii="Verdana" w:hAnsi="Verdana"/>
          <w:sz w:val="18"/>
          <w:szCs w:val="18"/>
        </w:rPr>
        <w:t xml:space="preserve">ponosi wobec </w:t>
      </w:r>
      <w:r w:rsidR="00667935" w:rsidRPr="00FB7113">
        <w:rPr>
          <w:rFonts w:ascii="Verdana" w:hAnsi="Verdana"/>
          <w:sz w:val="18"/>
          <w:szCs w:val="18"/>
        </w:rPr>
        <w:t>Zamawiającego</w:t>
      </w:r>
      <w:r w:rsidR="006257D1" w:rsidRPr="00FB7113">
        <w:rPr>
          <w:rFonts w:ascii="Verdana" w:hAnsi="Verdana"/>
          <w:sz w:val="18"/>
          <w:szCs w:val="18"/>
        </w:rPr>
        <w:t xml:space="preserve"> pełną odpowiedzialność z tytułu niewykonania lub nienależytego wykonania obowiązków wskazanych powyżej.</w:t>
      </w:r>
    </w:p>
    <w:p w14:paraId="73F29347" w14:textId="31664F3D" w:rsidR="006257D1" w:rsidRPr="00F61E33" w:rsidRDefault="006257D1" w:rsidP="00FB7113">
      <w:pPr>
        <w:widowControl w:val="0"/>
        <w:suppressLineNumbers/>
        <w:tabs>
          <w:tab w:val="left" w:pos="851"/>
        </w:tabs>
        <w:suppressAutoHyphens/>
        <w:spacing w:after="240" w:line="276" w:lineRule="auto"/>
        <w:ind w:left="359" w:hanging="360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§ 8</w:t>
      </w:r>
    </w:p>
    <w:p w14:paraId="52A0B242" w14:textId="1B9604DD" w:rsidR="00B2738A" w:rsidRDefault="00C605CF" w:rsidP="00FB7113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rPr>
          <w:rFonts w:ascii="Verdana" w:hAnsi="Verdana" w:cs="Arial"/>
          <w:sz w:val="18"/>
          <w:szCs w:val="18"/>
        </w:rPr>
      </w:pPr>
      <w:r w:rsidRPr="00C37475">
        <w:rPr>
          <w:rFonts w:ascii="Verdana" w:hAnsi="Verdana" w:cs="Arial"/>
          <w:sz w:val="18"/>
          <w:szCs w:val="18"/>
        </w:rPr>
        <w:t xml:space="preserve">W sprawach nieuregulowanych Umową stosuje się przepisy prawa polskiego, </w:t>
      </w:r>
      <w:r w:rsidR="005A656A">
        <w:rPr>
          <w:rFonts w:ascii="Verdana" w:hAnsi="Verdana" w:cs="Arial"/>
          <w:sz w:val="18"/>
          <w:szCs w:val="18"/>
        </w:rPr>
        <w:br/>
      </w:r>
      <w:r w:rsidRPr="00C37475">
        <w:rPr>
          <w:rFonts w:ascii="Verdana" w:hAnsi="Verdana" w:cs="Arial"/>
          <w:sz w:val="18"/>
          <w:szCs w:val="18"/>
        </w:rPr>
        <w:t>w</w:t>
      </w:r>
      <w:r w:rsidR="002024B5" w:rsidRPr="00C37475">
        <w:rPr>
          <w:rFonts w:ascii="Verdana" w:hAnsi="Verdana" w:cs="Arial"/>
          <w:sz w:val="18"/>
          <w:szCs w:val="18"/>
        </w:rPr>
        <w:t> </w:t>
      </w:r>
      <w:r w:rsidRPr="00C37475">
        <w:rPr>
          <w:rFonts w:ascii="Verdana" w:hAnsi="Verdana" w:cs="Arial"/>
          <w:sz w:val="18"/>
          <w:szCs w:val="18"/>
        </w:rPr>
        <w:t xml:space="preserve"> szczególności ustawy z dnia 23 kwietnia 1964 r. - Kodeks cywilny (</w:t>
      </w:r>
      <w:r w:rsidR="00B237B4">
        <w:rPr>
          <w:rFonts w:ascii="Verdana" w:hAnsi="Verdana" w:cs="Arial"/>
          <w:sz w:val="18"/>
          <w:szCs w:val="18"/>
        </w:rPr>
        <w:t xml:space="preserve">tj. </w:t>
      </w:r>
      <w:r w:rsidRPr="00C37475">
        <w:rPr>
          <w:rFonts w:ascii="Verdana" w:hAnsi="Verdana" w:cs="Arial"/>
          <w:sz w:val="18"/>
          <w:szCs w:val="18"/>
        </w:rPr>
        <w:t xml:space="preserve">Dz. U. z </w:t>
      </w:r>
      <w:r w:rsidR="00B237B4">
        <w:rPr>
          <w:rFonts w:ascii="Verdana" w:hAnsi="Verdana" w:cs="Arial"/>
          <w:sz w:val="18"/>
          <w:szCs w:val="18"/>
        </w:rPr>
        <w:t>20</w:t>
      </w:r>
      <w:r w:rsidR="00270505">
        <w:rPr>
          <w:rFonts w:ascii="Verdana" w:hAnsi="Verdana" w:cs="Arial"/>
          <w:sz w:val="18"/>
          <w:szCs w:val="18"/>
        </w:rPr>
        <w:t>22</w:t>
      </w:r>
      <w:r w:rsidR="00D64ABC">
        <w:rPr>
          <w:rFonts w:ascii="Verdana" w:hAnsi="Verdana" w:cs="Arial"/>
          <w:sz w:val="18"/>
          <w:szCs w:val="18"/>
        </w:rPr>
        <w:t xml:space="preserve"> </w:t>
      </w:r>
      <w:r w:rsidR="00B237B4" w:rsidRPr="00C37475">
        <w:rPr>
          <w:rFonts w:ascii="Verdana" w:hAnsi="Verdana" w:cs="Arial"/>
          <w:sz w:val="18"/>
          <w:szCs w:val="18"/>
        </w:rPr>
        <w:t>r</w:t>
      </w:r>
      <w:r w:rsidRPr="00C37475">
        <w:rPr>
          <w:rFonts w:ascii="Verdana" w:hAnsi="Verdana" w:cs="Arial"/>
          <w:sz w:val="18"/>
          <w:szCs w:val="18"/>
        </w:rPr>
        <w:t xml:space="preserve">., </w:t>
      </w:r>
      <w:r w:rsidR="005A656A">
        <w:rPr>
          <w:rFonts w:ascii="Verdana" w:hAnsi="Verdana" w:cs="Arial"/>
          <w:sz w:val="18"/>
          <w:szCs w:val="18"/>
        </w:rPr>
        <w:br/>
      </w:r>
      <w:r w:rsidRPr="00C37475">
        <w:rPr>
          <w:rFonts w:ascii="Verdana" w:hAnsi="Verdana" w:cs="Arial"/>
          <w:sz w:val="18"/>
          <w:szCs w:val="18"/>
        </w:rPr>
        <w:t xml:space="preserve">poz. </w:t>
      </w:r>
      <w:r w:rsidR="00270505">
        <w:rPr>
          <w:rFonts w:ascii="Verdana" w:hAnsi="Verdana" w:cs="Arial"/>
          <w:sz w:val="18"/>
          <w:szCs w:val="18"/>
        </w:rPr>
        <w:t>1360</w:t>
      </w:r>
      <w:r w:rsidR="00B237B4" w:rsidRPr="00C37475">
        <w:rPr>
          <w:rFonts w:ascii="Verdana" w:hAnsi="Verdana" w:cs="Arial"/>
          <w:sz w:val="18"/>
          <w:szCs w:val="18"/>
        </w:rPr>
        <w:t xml:space="preserve"> </w:t>
      </w:r>
      <w:r w:rsidRPr="00C37475">
        <w:rPr>
          <w:rFonts w:ascii="Verdana" w:hAnsi="Verdana" w:cs="Arial"/>
          <w:sz w:val="18"/>
          <w:szCs w:val="18"/>
        </w:rPr>
        <w:t xml:space="preserve">z </w:t>
      </w:r>
      <w:proofErr w:type="spellStart"/>
      <w:r w:rsidRPr="00C37475">
        <w:rPr>
          <w:rFonts w:ascii="Verdana" w:hAnsi="Verdana" w:cs="Arial"/>
          <w:sz w:val="18"/>
          <w:szCs w:val="18"/>
        </w:rPr>
        <w:t>późn</w:t>
      </w:r>
      <w:proofErr w:type="spellEnd"/>
      <w:r w:rsidRPr="00C37475">
        <w:rPr>
          <w:rFonts w:ascii="Verdana" w:hAnsi="Verdana" w:cs="Arial"/>
          <w:sz w:val="18"/>
          <w:szCs w:val="18"/>
        </w:rPr>
        <w:t>. zm.), ustawy z dnia 7 lipca 1994 r. - Prawo budowlane (</w:t>
      </w:r>
      <w:r w:rsidR="00B237B4">
        <w:rPr>
          <w:rFonts w:ascii="Verdana" w:hAnsi="Verdana" w:cs="Arial"/>
          <w:sz w:val="18"/>
          <w:szCs w:val="18"/>
        </w:rPr>
        <w:t xml:space="preserve">tj. </w:t>
      </w:r>
      <w:r w:rsidRPr="00C37475">
        <w:rPr>
          <w:rFonts w:ascii="Verdana" w:hAnsi="Verdana" w:cs="Arial"/>
          <w:sz w:val="18"/>
          <w:szCs w:val="18"/>
        </w:rPr>
        <w:t xml:space="preserve">Dz. U. z </w:t>
      </w:r>
      <w:r w:rsidR="00F22471">
        <w:rPr>
          <w:rFonts w:ascii="Verdana" w:hAnsi="Verdana" w:cs="Arial"/>
          <w:sz w:val="18"/>
          <w:szCs w:val="18"/>
        </w:rPr>
        <w:t>202</w:t>
      </w:r>
      <w:r w:rsidR="00270505">
        <w:rPr>
          <w:rFonts w:ascii="Verdana" w:hAnsi="Verdana" w:cs="Arial"/>
          <w:sz w:val="18"/>
          <w:szCs w:val="18"/>
        </w:rPr>
        <w:t>1</w:t>
      </w:r>
      <w:r w:rsidR="00D64ABC">
        <w:rPr>
          <w:rFonts w:ascii="Verdana" w:hAnsi="Verdana" w:cs="Arial"/>
          <w:sz w:val="18"/>
          <w:szCs w:val="18"/>
        </w:rPr>
        <w:t xml:space="preserve"> </w:t>
      </w:r>
      <w:r w:rsidR="00F22471" w:rsidRPr="00C37475">
        <w:rPr>
          <w:rFonts w:ascii="Verdana" w:hAnsi="Verdana" w:cs="Arial"/>
          <w:sz w:val="18"/>
          <w:szCs w:val="18"/>
        </w:rPr>
        <w:t>r</w:t>
      </w:r>
      <w:r w:rsidRPr="00C37475">
        <w:rPr>
          <w:rFonts w:ascii="Verdana" w:hAnsi="Verdana" w:cs="Arial"/>
          <w:sz w:val="18"/>
          <w:szCs w:val="18"/>
        </w:rPr>
        <w:t>., poz.</w:t>
      </w:r>
      <w:r w:rsidR="00E55C5F" w:rsidRPr="00C37475">
        <w:rPr>
          <w:rFonts w:ascii="Verdana" w:hAnsi="Verdana" w:cs="Arial"/>
          <w:sz w:val="18"/>
          <w:szCs w:val="18"/>
        </w:rPr>
        <w:t xml:space="preserve"> </w:t>
      </w:r>
      <w:r w:rsidR="00270505">
        <w:rPr>
          <w:rFonts w:ascii="Verdana" w:hAnsi="Verdana" w:cs="Arial"/>
          <w:sz w:val="18"/>
          <w:szCs w:val="18"/>
        </w:rPr>
        <w:t>2351</w:t>
      </w:r>
      <w:r w:rsidRPr="00C37475">
        <w:rPr>
          <w:rFonts w:ascii="Verdana" w:hAnsi="Verdana" w:cs="Arial"/>
          <w:sz w:val="18"/>
          <w:szCs w:val="18"/>
        </w:rPr>
        <w:t xml:space="preserve">, z </w:t>
      </w:r>
      <w:proofErr w:type="spellStart"/>
      <w:r w:rsidRPr="00C37475">
        <w:rPr>
          <w:rFonts w:ascii="Verdana" w:hAnsi="Verdana" w:cs="Arial"/>
          <w:sz w:val="18"/>
          <w:szCs w:val="18"/>
        </w:rPr>
        <w:t>późn</w:t>
      </w:r>
      <w:proofErr w:type="spellEnd"/>
      <w:r w:rsidRPr="00C37475">
        <w:rPr>
          <w:rFonts w:ascii="Verdana" w:hAnsi="Verdana" w:cs="Arial"/>
          <w:sz w:val="18"/>
          <w:szCs w:val="18"/>
        </w:rPr>
        <w:t xml:space="preserve">. zm.) i ustawy z dnia </w:t>
      </w:r>
      <w:r w:rsidR="00606539">
        <w:rPr>
          <w:rFonts w:ascii="Verdana" w:hAnsi="Verdana" w:cs="Arial"/>
          <w:sz w:val="18"/>
          <w:szCs w:val="18"/>
        </w:rPr>
        <w:t>11</w:t>
      </w:r>
      <w:r w:rsidRPr="00C37475">
        <w:rPr>
          <w:rFonts w:ascii="Verdana" w:hAnsi="Verdana" w:cs="Arial"/>
          <w:sz w:val="18"/>
          <w:szCs w:val="18"/>
        </w:rPr>
        <w:t xml:space="preserve"> </w:t>
      </w:r>
      <w:r w:rsidR="00606539">
        <w:rPr>
          <w:rFonts w:ascii="Verdana" w:hAnsi="Verdana" w:cs="Arial"/>
          <w:sz w:val="18"/>
          <w:szCs w:val="18"/>
        </w:rPr>
        <w:t>września</w:t>
      </w:r>
      <w:r w:rsidRPr="00C37475">
        <w:rPr>
          <w:rFonts w:ascii="Verdana" w:hAnsi="Verdana" w:cs="Arial"/>
          <w:sz w:val="18"/>
          <w:szCs w:val="18"/>
        </w:rPr>
        <w:t xml:space="preserve"> 20</w:t>
      </w:r>
      <w:r w:rsidR="00606539">
        <w:rPr>
          <w:rFonts w:ascii="Verdana" w:hAnsi="Verdana" w:cs="Arial"/>
          <w:sz w:val="18"/>
          <w:szCs w:val="18"/>
        </w:rPr>
        <w:t>19</w:t>
      </w:r>
      <w:r w:rsidR="00D64ABC">
        <w:rPr>
          <w:rFonts w:ascii="Verdana" w:hAnsi="Verdana" w:cs="Arial"/>
          <w:sz w:val="18"/>
          <w:szCs w:val="18"/>
        </w:rPr>
        <w:t xml:space="preserve"> </w:t>
      </w:r>
      <w:r w:rsidRPr="00C37475">
        <w:rPr>
          <w:rFonts w:ascii="Verdana" w:hAnsi="Verdana" w:cs="Arial"/>
          <w:sz w:val="18"/>
          <w:szCs w:val="18"/>
        </w:rPr>
        <w:t>r. Prawo zamówień publicznych (Dz. U. z</w:t>
      </w:r>
      <w:r w:rsidR="002024B5" w:rsidRPr="00C37475">
        <w:rPr>
          <w:rFonts w:ascii="Verdana" w:hAnsi="Verdana" w:cs="Arial"/>
          <w:sz w:val="18"/>
          <w:szCs w:val="18"/>
        </w:rPr>
        <w:t> </w:t>
      </w:r>
      <w:r w:rsidRPr="00C37475">
        <w:rPr>
          <w:rFonts w:ascii="Verdana" w:hAnsi="Verdana" w:cs="Arial"/>
          <w:sz w:val="18"/>
          <w:szCs w:val="18"/>
        </w:rPr>
        <w:t xml:space="preserve"> </w:t>
      </w:r>
      <w:r w:rsidR="00B237B4">
        <w:rPr>
          <w:rFonts w:ascii="Verdana" w:hAnsi="Verdana" w:cs="Arial"/>
          <w:sz w:val="18"/>
          <w:szCs w:val="18"/>
        </w:rPr>
        <w:t>20</w:t>
      </w:r>
      <w:r w:rsidR="00270505">
        <w:rPr>
          <w:rFonts w:ascii="Verdana" w:hAnsi="Verdana" w:cs="Arial"/>
          <w:sz w:val="18"/>
          <w:szCs w:val="18"/>
        </w:rPr>
        <w:t>22</w:t>
      </w:r>
      <w:r w:rsidR="00D64ABC">
        <w:rPr>
          <w:rFonts w:ascii="Verdana" w:hAnsi="Verdana" w:cs="Arial"/>
          <w:sz w:val="18"/>
          <w:szCs w:val="18"/>
        </w:rPr>
        <w:t xml:space="preserve"> </w:t>
      </w:r>
      <w:r w:rsidR="00B237B4" w:rsidRPr="00C37475">
        <w:rPr>
          <w:rFonts w:ascii="Verdana" w:hAnsi="Verdana" w:cs="Arial"/>
          <w:sz w:val="18"/>
          <w:szCs w:val="18"/>
        </w:rPr>
        <w:t>r</w:t>
      </w:r>
      <w:r w:rsidRPr="00C37475">
        <w:rPr>
          <w:rFonts w:ascii="Verdana" w:hAnsi="Verdana" w:cs="Arial"/>
          <w:sz w:val="18"/>
          <w:szCs w:val="18"/>
        </w:rPr>
        <w:t xml:space="preserve">., poz. </w:t>
      </w:r>
      <w:r w:rsidR="00270505">
        <w:rPr>
          <w:rFonts w:ascii="Verdana" w:hAnsi="Verdana" w:cs="Arial"/>
          <w:sz w:val="18"/>
          <w:szCs w:val="18"/>
        </w:rPr>
        <w:t>1710</w:t>
      </w:r>
      <w:r w:rsidRPr="00C37475">
        <w:rPr>
          <w:rFonts w:ascii="Verdana" w:hAnsi="Verdana" w:cs="Arial"/>
          <w:sz w:val="18"/>
          <w:szCs w:val="18"/>
        </w:rPr>
        <w:t xml:space="preserve">, z </w:t>
      </w:r>
      <w:proofErr w:type="spellStart"/>
      <w:r w:rsidRPr="00C37475">
        <w:rPr>
          <w:rFonts w:ascii="Verdana" w:hAnsi="Verdana" w:cs="Arial"/>
          <w:sz w:val="18"/>
          <w:szCs w:val="18"/>
        </w:rPr>
        <w:t>późn</w:t>
      </w:r>
      <w:proofErr w:type="spellEnd"/>
      <w:r w:rsidRPr="00C37475">
        <w:rPr>
          <w:rFonts w:ascii="Verdana" w:hAnsi="Verdana" w:cs="Arial"/>
          <w:sz w:val="18"/>
          <w:szCs w:val="18"/>
        </w:rPr>
        <w:t>. zm.).</w:t>
      </w:r>
    </w:p>
    <w:p w14:paraId="79E362F1" w14:textId="0A2D412E" w:rsidR="00B2738A" w:rsidRPr="00B2738A" w:rsidRDefault="00B2738A" w:rsidP="00FB7113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rPr>
          <w:rFonts w:ascii="Verdana" w:hAnsi="Verdana" w:cs="Arial"/>
          <w:sz w:val="18"/>
          <w:szCs w:val="18"/>
        </w:rPr>
      </w:pPr>
      <w:r w:rsidRPr="00B2738A">
        <w:rPr>
          <w:rFonts w:ascii="Verdana" w:hAnsi="Verdana" w:cs="Arial"/>
          <w:sz w:val="18"/>
          <w:szCs w:val="18"/>
        </w:rPr>
        <w:t>Wszelkie zmiany postanowień niniejszej Umowy wymagają formy pisemnej pod rygorem nieważności i będą wprowadzone w formie Aneksu. Nie wymaga zawarcia Aneksu:</w:t>
      </w:r>
    </w:p>
    <w:p w14:paraId="2357B702" w14:textId="2B4D363D" w:rsidR="00B2738A" w:rsidRPr="00847165" w:rsidRDefault="00B2738A" w:rsidP="00FB711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0" w:line="276" w:lineRule="auto"/>
        <w:ind w:left="714" w:hanging="357"/>
        <w:contextualSpacing w:val="0"/>
        <w:rPr>
          <w:rFonts w:ascii="Verdana" w:hAnsi="Verdana" w:cs="Arial"/>
          <w:sz w:val="18"/>
          <w:szCs w:val="18"/>
        </w:rPr>
      </w:pPr>
      <w:r w:rsidRPr="00847165">
        <w:rPr>
          <w:rFonts w:ascii="Verdana" w:hAnsi="Verdana" w:cs="Arial"/>
          <w:sz w:val="18"/>
          <w:szCs w:val="18"/>
        </w:rPr>
        <w:t>zmiana osób przy pomocy, których Wykonawca wykonuje przedmiot Umowy, o ile zmiana ta następuje na zasadach określonych w Kontrakcie;</w:t>
      </w:r>
    </w:p>
    <w:p w14:paraId="77147A26" w14:textId="2F7D26A2" w:rsidR="00B2738A" w:rsidRPr="00847165" w:rsidRDefault="00B2738A" w:rsidP="00FB711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0" w:line="276" w:lineRule="auto"/>
        <w:ind w:left="714" w:hanging="357"/>
        <w:contextualSpacing w:val="0"/>
        <w:rPr>
          <w:rFonts w:ascii="Verdana" w:hAnsi="Verdana" w:cs="Arial"/>
          <w:sz w:val="18"/>
          <w:szCs w:val="18"/>
        </w:rPr>
      </w:pPr>
      <w:r w:rsidRPr="00847165">
        <w:rPr>
          <w:rFonts w:ascii="Verdana" w:hAnsi="Verdana" w:cs="Arial"/>
          <w:sz w:val="18"/>
          <w:szCs w:val="18"/>
        </w:rPr>
        <w:t xml:space="preserve">zmiana danych związanych z obsługą administracyjno-organizacyjną niniejszej Umowy </w:t>
      </w:r>
      <w:r w:rsidR="00206333">
        <w:rPr>
          <w:rFonts w:ascii="Verdana" w:hAnsi="Verdana" w:cs="Arial"/>
          <w:sz w:val="18"/>
          <w:szCs w:val="18"/>
        </w:rPr>
        <w:t xml:space="preserve">               </w:t>
      </w:r>
      <w:r w:rsidRPr="00847165">
        <w:rPr>
          <w:rFonts w:ascii="Verdana" w:hAnsi="Verdana" w:cs="Arial"/>
          <w:sz w:val="18"/>
          <w:szCs w:val="18"/>
        </w:rPr>
        <w:t>(np. zmiana nr rachunku bankowego);</w:t>
      </w:r>
    </w:p>
    <w:p w14:paraId="679F0D5F" w14:textId="034A1A56" w:rsidR="00B2738A" w:rsidRPr="00847165" w:rsidRDefault="00B2738A" w:rsidP="00FB711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0" w:line="276" w:lineRule="auto"/>
        <w:ind w:left="714" w:hanging="357"/>
        <w:contextualSpacing w:val="0"/>
        <w:rPr>
          <w:rFonts w:ascii="Verdana" w:hAnsi="Verdana" w:cs="Arial"/>
          <w:sz w:val="18"/>
          <w:szCs w:val="18"/>
        </w:rPr>
      </w:pPr>
      <w:r w:rsidRPr="00847165">
        <w:rPr>
          <w:rFonts w:ascii="Verdana" w:hAnsi="Verdana" w:cs="Arial"/>
          <w:sz w:val="18"/>
          <w:szCs w:val="18"/>
        </w:rPr>
        <w:t>zmiana danych teleadresowych i rejestrowych;</w:t>
      </w:r>
    </w:p>
    <w:p w14:paraId="5BD0E23B" w14:textId="11086A90" w:rsidR="00B2738A" w:rsidRPr="00847165" w:rsidRDefault="00B2738A" w:rsidP="00FB711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0" w:line="276" w:lineRule="auto"/>
        <w:ind w:left="714" w:hanging="357"/>
        <w:contextualSpacing w:val="0"/>
        <w:rPr>
          <w:rFonts w:ascii="Verdana" w:hAnsi="Verdana" w:cs="Arial"/>
          <w:sz w:val="18"/>
          <w:szCs w:val="18"/>
        </w:rPr>
      </w:pPr>
      <w:r w:rsidRPr="00847165">
        <w:rPr>
          <w:rFonts w:ascii="Verdana" w:hAnsi="Verdana" w:cs="Arial"/>
          <w:sz w:val="18"/>
          <w:szCs w:val="18"/>
        </w:rPr>
        <w:t>zmiana osoby wskazanej do pełnienia funkcji Kierownika Projektu;</w:t>
      </w:r>
    </w:p>
    <w:p w14:paraId="7783E0C6" w14:textId="7C584245" w:rsidR="00B2738A" w:rsidRPr="00847165" w:rsidRDefault="00B2738A" w:rsidP="00FB711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0" w:line="276" w:lineRule="auto"/>
        <w:ind w:left="714" w:hanging="357"/>
        <w:contextualSpacing w:val="0"/>
        <w:rPr>
          <w:rFonts w:ascii="Verdana" w:hAnsi="Verdana" w:cs="Arial"/>
          <w:sz w:val="18"/>
          <w:szCs w:val="18"/>
        </w:rPr>
      </w:pPr>
      <w:r w:rsidRPr="00847165">
        <w:rPr>
          <w:rFonts w:ascii="Verdana" w:hAnsi="Verdana" w:cs="Arial"/>
          <w:sz w:val="18"/>
          <w:szCs w:val="18"/>
        </w:rPr>
        <w:t>zmiana albo rezygnacja z zasobów Podmiotu Udostępniającego Zasoby;</w:t>
      </w:r>
    </w:p>
    <w:p w14:paraId="195308FD" w14:textId="0BB0F546" w:rsidR="00C43F4F" w:rsidRPr="00847165" w:rsidRDefault="00B2738A" w:rsidP="00FB711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0" w:line="276" w:lineRule="auto"/>
        <w:ind w:left="714" w:hanging="357"/>
        <w:contextualSpacing w:val="0"/>
        <w:rPr>
          <w:rFonts w:ascii="Verdana" w:hAnsi="Verdana" w:cs="Arial"/>
          <w:sz w:val="18"/>
          <w:szCs w:val="18"/>
        </w:rPr>
      </w:pPr>
      <w:r w:rsidRPr="00847165">
        <w:rPr>
          <w:rFonts w:ascii="Verdana" w:hAnsi="Verdana" w:cs="Arial"/>
          <w:sz w:val="18"/>
          <w:szCs w:val="18"/>
        </w:rPr>
        <w:t>zmiana wskaźników GUS, w oparciu o które dokonywana jest waloryzacja na zasadach określonych w Kontrakcie.</w:t>
      </w:r>
    </w:p>
    <w:p w14:paraId="218C8B88" w14:textId="25ACE27B" w:rsidR="005A656A" w:rsidRPr="00847165" w:rsidRDefault="00C43F4F" w:rsidP="00FB711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0" w:line="276" w:lineRule="auto"/>
        <w:ind w:left="714" w:hanging="357"/>
        <w:contextualSpacing w:val="0"/>
        <w:rPr>
          <w:rFonts w:ascii="Verdana" w:hAnsi="Verdana" w:cs="Arial"/>
          <w:sz w:val="18"/>
          <w:szCs w:val="18"/>
        </w:rPr>
      </w:pPr>
      <w:r w:rsidRPr="00847165">
        <w:rPr>
          <w:rFonts w:ascii="Verdana" w:hAnsi="Verdana" w:cs="Arial"/>
          <w:sz w:val="18"/>
          <w:szCs w:val="18"/>
        </w:rPr>
        <w:t>zmiana wartości wynagrodzenia Wykonawcy dokonywana w wyniku waloryzacji na zasadach określonych w Kontrakcie</w:t>
      </w:r>
      <w:r w:rsidR="005A656A" w:rsidRPr="00847165">
        <w:rPr>
          <w:rFonts w:ascii="Verdana" w:hAnsi="Verdana" w:cs="Arial"/>
          <w:sz w:val="18"/>
          <w:szCs w:val="18"/>
        </w:rPr>
        <w:t>;</w:t>
      </w:r>
    </w:p>
    <w:p w14:paraId="27D1AE09" w14:textId="284112C8" w:rsidR="00C43F4F" w:rsidRPr="00847165" w:rsidRDefault="005A656A" w:rsidP="00FB711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0" w:line="276" w:lineRule="auto"/>
        <w:ind w:left="714" w:hanging="357"/>
        <w:contextualSpacing w:val="0"/>
        <w:rPr>
          <w:rFonts w:ascii="Verdana" w:hAnsi="Verdana" w:cs="Arial"/>
          <w:sz w:val="18"/>
          <w:szCs w:val="18"/>
        </w:rPr>
      </w:pPr>
      <w:r w:rsidRPr="00847165">
        <w:rPr>
          <w:rFonts w:ascii="Verdana" w:hAnsi="Verdana" w:cs="Arial"/>
          <w:sz w:val="18"/>
          <w:szCs w:val="18"/>
        </w:rPr>
        <w:t>zmiana wynagrodzenia wynikająca ze zmiany procentowej stawki podatku VAT</w:t>
      </w:r>
      <w:r w:rsidR="00C43F4F" w:rsidRPr="00847165">
        <w:rPr>
          <w:rFonts w:ascii="Verdana" w:hAnsi="Verdana" w:cs="Arial"/>
          <w:sz w:val="18"/>
          <w:szCs w:val="18"/>
        </w:rPr>
        <w:t>.</w:t>
      </w:r>
    </w:p>
    <w:p w14:paraId="320E49A4" w14:textId="4201C4AF" w:rsidR="002D77B8" w:rsidRPr="00C37475" w:rsidRDefault="002D77B8" w:rsidP="00FB7113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rPr>
          <w:rFonts w:ascii="Verdana" w:hAnsi="Verdana" w:cs="Arial"/>
          <w:sz w:val="18"/>
          <w:szCs w:val="18"/>
        </w:rPr>
      </w:pPr>
      <w:r w:rsidRPr="00C37475">
        <w:rPr>
          <w:rFonts w:ascii="Verdana" w:hAnsi="Verdana" w:cs="Arial"/>
          <w:sz w:val="18"/>
          <w:szCs w:val="18"/>
        </w:rPr>
        <w:t>Umowa została sporządzona w 4 egzemplarzach, z których 3</w:t>
      </w:r>
      <w:r w:rsidR="002024B5" w:rsidRPr="00C37475">
        <w:rPr>
          <w:rFonts w:ascii="Verdana" w:hAnsi="Verdana" w:cs="Arial"/>
          <w:sz w:val="18"/>
          <w:szCs w:val="18"/>
        </w:rPr>
        <w:t xml:space="preserve">  </w:t>
      </w:r>
      <w:r w:rsidRPr="00C37475">
        <w:rPr>
          <w:rFonts w:ascii="Verdana" w:hAnsi="Verdana" w:cs="Arial"/>
          <w:sz w:val="18"/>
          <w:szCs w:val="18"/>
        </w:rPr>
        <w:t>egzemplarze otrzymuje Zamawiający, a 1 egzemplarz Wykonawca.</w:t>
      </w:r>
    </w:p>
    <w:p w14:paraId="1B7393FD" w14:textId="6087BC0F" w:rsidR="00F52FEA" w:rsidRDefault="00F52FEA" w:rsidP="00FB7113">
      <w:pPr>
        <w:spacing w:line="276" w:lineRule="auto"/>
        <w:ind w:left="284" w:hanging="284"/>
      </w:pPr>
    </w:p>
    <w:p w14:paraId="1E1207D5" w14:textId="77777777" w:rsidR="00DA2D83" w:rsidRDefault="00DA2D83" w:rsidP="00FB7113">
      <w:pPr>
        <w:widowControl w:val="0"/>
        <w:suppressLineNumbers/>
        <w:tabs>
          <w:tab w:val="left" w:pos="851"/>
        </w:tabs>
        <w:suppressAutoHyphens/>
        <w:spacing w:line="276" w:lineRule="auto"/>
        <w:ind w:left="284" w:hanging="284"/>
        <w:rPr>
          <w:rFonts w:ascii="Verdana" w:hAnsi="Verdana"/>
          <w:b/>
          <w:sz w:val="18"/>
          <w:szCs w:val="18"/>
        </w:rPr>
      </w:pPr>
    </w:p>
    <w:p w14:paraId="3C010B94" w14:textId="70483B26" w:rsidR="00085DF1" w:rsidRPr="00085DF1" w:rsidRDefault="00085DF1" w:rsidP="00FB7113">
      <w:pPr>
        <w:widowControl w:val="0"/>
        <w:suppressLineNumbers/>
        <w:tabs>
          <w:tab w:val="left" w:pos="851"/>
        </w:tabs>
        <w:suppressAutoHyphens/>
        <w:spacing w:line="276" w:lineRule="auto"/>
        <w:ind w:left="360" w:hanging="360"/>
        <w:rPr>
          <w:rFonts w:ascii="Verdana" w:hAnsi="Verdana"/>
          <w:b/>
          <w:sz w:val="18"/>
          <w:szCs w:val="18"/>
        </w:rPr>
      </w:pPr>
      <w:r w:rsidRPr="00085DF1">
        <w:rPr>
          <w:rFonts w:ascii="Verdana" w:hAnsi="Verdana"/>
          <w:b/>
          <w:sz w:val="18"/>
          <w:szCs w:val="18"/>
        </w:rPr>
        <w:lastRenderedPageBreak/>
        <w:t>Podpisy i pieczęcie:</w:t>
      </w:r>
    </w:p>
    <w:p w14:paraId="0F260F3A" w14:textId="77777777" w:rsidR="00B5716B" w:rsidRPr="00B5716B" w:rsidRDefault="00085DF1" w:rsidP="00FB7113">
      <w:pPr>
        <w:widowControl w:val="0"/>
        <w:suppressLineNumbers/>
        <w:tabs>
          <w:tab w:val="left" w:pos="851"/>
        </w:tabs>
        <w:suppressAutoHyphens/>
        <w:spacing w:line="276" w:lineRule="auto"/>
        <w:ind w:left="360" w:hanging="360"/>
        <w:rPr>
          <w:rFonts w:ascii="Verdana" w:hAnsi="Verdana"/>
          <w:sz w:val="18"/>
          <w:szCs w:val="18"/>
        </w:rPr>
      </w:pPr>
      <w:r w:rsidRPr="00085DF1">
        <w:rPr>
          <w:rFonts w:ascii="Verdana" w:hAnsi="Verdana"/>
          <w:b/>
          <w:sz w:val="18"/>
          <w:szCs w:val="18"/>
        </w:rPr>
        <w:t xml:space="preserve">W imieniu Zamawiającego:                              </w:t>
      </w:r>
      <w:r w:rsidR="00FC1D7B">
        <w:rPr>
          <w:rFonts w:ascii="Verdana" w:hAnsi="Verdana"/>
          <w:b/>
          <w:sz w:val="18"/>
          <w:szCs w:val="18"/>
        </w:rPr>
        <w:t xml:space="preserve">        </w:t>
      </w:r>
      <w:r w:rsidRPr="00085DF1">
        <w:rPr>
          <w:rFonts w:ascii="Verdana" w:hAnsi="Verdana"/>
          <w:b/>
          <w:sz w:val="18"/>
          <w:szCs w:val="18"/>
        </w:rPr>
        <w:t xml:space="preserve">  </w:t>
      </w:r>
      <w:r w:rsidR="00FC1D7B">
        <w:rPr>
          <w:rFonts w:ascii="Verdana" w:hAnsi="Verdana"/>
          <w:b/>
          <w:sz w:val="18"/>
          <w:szCs w:val="18"/>
        </w:rPr>
        <w:t xml:space="preserve">   </w:t>
      </w:r>
      <w:r w:rsidRPr="00085DF1">
        <w:rPr>
          <w:rFonts w:ascii="Verdana" w:hAnsi="Verdana"/>
          <w:b/>
          <w:sz w:val="18"/>
          <w:szCs w:val="18"/>
        </w:rPr>
        <w:t xml:space="preserve">    W imieniu Wykonawcy:</w:t>
      </w:r>
    </w:p>
    <w:p w14:paraId="4222CB1C" w14:textId="77777777" w:rsidR="00085DF1" w:rsidRPr="00085DF1" w:rsidRDefault="00FC1D7B" w:rsidP="00FB7113">
      <w:pPr>
        <w:widowControl w:val="0"/>
        <w:suppressLineNumbers/>
        <w:tabs>
          <w:tab w:val="left" w:pos="851"/>
        </w:tabs>
        <w:suppressAutoHyphens/>
        <w:spacing w:line="276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        </w:t>
      </w:r>
      <w:r w:rsidR="00085DF1" w:rsidRPr="00085DF1">
        <w:rPr>
          <w:rFonts w:ascii="Verdana" w:hAnsi="Verdana"/>
          <w:i/>
          <w:sz w:val="18"/>
          <w:szCs w:val="18"/>
        </w:rPr>
        <w:t xml:space="preserve">(Miejsce pieczęci )                  </w:t>
      </w:r>
      <w:r>
        <w:rPr>
          <w:rFonts w:ascii="Verdana" w:hAnsi="Verdana"/>
          <w:i/>
          <w:sz w:val="18"/>
          <w:szCs w:val="18"/>
        </w:rPr>
        <w:t xml:space="preserve">                                         </w:t>
      </w:r>
      <w:r w:rsidR="00085DF1" w:rsidRPr="00085DF1">
        <w:rPr>
          <w:rFonts w:ascii="Verdana" w:hAnsi="Verdana"/>
          <w:i/>
          <w:sz w:val="18"/>
          <w:szCs w:val="18"/>
        </w:rPr>
        <w:t xml:space="preserve">  (Miejsce pieczęci)</w:t>
      </w:r>
    </w:p>
    <w:p w14:paraId="4BD6BD00" w14:textId="77777777" w:rsidR="00085DF1" w:rsidRPr="00085DF1" w:rsidRDefault="00085DF1" w:rsidP="00FB7113">
      <w:pPr>
        <w:widowControl w:val="0"/>
        <w:suppressLineNumbers/>
        <w:tabs>
          <w:tab w:val="left" w:pos="851"/>
        </w:tabs>
        <w:suppressAutoHyphens/>
        <w:spacing w:line="276" w:lineRule="auto"/>
        <w:ind w:hanging="567"/>
        <w:outlineLvl w:val="0"/>
        <w:rPr>
          <w:rFonts w:ascii="Verdana" w:hAnsi="Verdana" w:cs="Arial"/>
          <w:sz w:val="18"/>
          <w:szCs w:val="18"/>
        </w:rPr>
      </w:pPr>
    </w:p>
    <w:p w14:paraId="081D7BF3" w14:textId="77777777" w:rsidR="00085DF1" w:rsidRPr="00085DF1" w:rsidRDefault="00085DF1" w:rsidP="00FB7113">
      <w:pPr>
        <w:spacing w:line="276" w:lineRule="auto"/>
        <w:rPr>
          <w:rFonts w:ascii="Verdana" w:hAnsi="Verdana" w:cs="Arial"/>
          <w:sz w:val="18"/>
          <w:szCs w:val="18"/>
        </w:rPr>
      </w:pPr>
      <w:r w:rsidRPr="00085DF1">
        <w:rPr>
          <w:rFonts w:ascii="Verdana" w:hAnsi="Verdana" w:cs="Arial"/>
          <w:sz w:val="18"/>
          <w:szCs w:val="18"/>
        </w:rPr>
        <w:t>1. ......................................................</w:t>
      </w:r>
      <w:r w:rsidRPr="00085DF1">
        <w:rPr>
          <w:rFonts w:ascii="Verdana" w:hAnsi="Verdana" w:cs="Arial"/>
          <w:sz w:val="18"/>
          <w:szCs w:val="18"/>
        </w:rPr>
        <w:tab/>
      </w:r>
      <w:r w:rsidR="00FC1D7B">
        <w:rPr>
          <w:rFonts w:ascii="Verdana" w:hAnsi="Verdana" w:cs="Arial"/>
          <w:sz w:val="18"/>
          <w:szCs w:val="18"/>
        </w:rPr>
        <w:t xml:space="preserve">            </w:t>
      </w:r>
      <w:r w:rsidRPr="00085DF1">
        <w:rPr>
          <w:rFonts w:ascii="Verdana" w:hAnsi="Verdana" w:cs="Arial"/>
          <w:sz w:val="18"/>
          <w:szCs w:val="18"/>
        </w:rPr>
        <w:tab/>
        <w:t>1. ...................................</w:t>
      </w:r>
      <w:r w:rsidR="00FC1D7B">
        <w:rPr>
          <w:rFonts w:ascii="Verdana" w:hAnsi="Verdana" w:cs="Arial"/>
          <w:sz w:val="18"/>
          <w:szCs w:val="18"/>
        </w:rPr>
        <w:t>.......</w:t>
      </w:r>
      <w:r w:rsidRPr="00085DF1">
        <w:rPr>
          <w:rFonts w:ascii="Verdana" w:hAnsi="Verdana" w:cs="Arial"/>
          <w:sz w:val="18"/>
          <w:szCs w:val="18"/>
        </w:rPr>
        <w:t>......</w:t>
      </w:r>
    </w:p>
    <w:p w14:paraId="6E28CFAC" w14:textId="77777777" w:rsidR="00085DF1" w:rsidRPr="00085DF1" w:rsidRDefault="00085DF1" w:rsidP="00FB7113">
      <w:pPr>
        <w:spacing w:line="276" w:lineRule="auto"/>
        <w:rPr>
          <w:rFonts w:ascii="Verdana" w:hAnsi="Verdana"/>
          <w:sz w:val="18"/>
          <w:szCs w:val="18"/>
        </w:rPr>
      </w:pPr>
    </w:p>
    <w:p w14:paraId="2EB3F4BE" w14:textId="77777777" w:rsidR="00085DF1" w:rsidRPr="00085DF1" w:rsidRDefault="00085DF1" w:rsidP="00FB7113">
      <w:pPr>
        <w:spacing w:line="276" w:lineRule="auto"/>
        <w:rPr>
          <w:rFonts w:ascii="Verdana" w:hAnsi="Verdana" w:cs="Arial"/>
          <w:sz w:val="18"/>
          <w:szCs w:val="18"/>
        </w:rPr>
      </w:pPr>
      <w:r w:rsidRPr="00085DF1">
        <w:rPr>
          <w:rFonts w:ascii="Verdana" w:hAnsi="Verdana" w:cs="Arial"/>
          <w:sz w:val="18"/>
          <w:szCs w:val="18"/>
        </w:rPr>
        <w:t>2. .....................................................</w:t>
      </w:r>
      <w:r w:rsidRPr="00085DF1">
        <w:rPr>
          <w:rFonts w:ascii="Verdana" w:hAnsi="Verdana" w:cs="Arial"/>
          <w:sz w:val="18"/>
          <w:szCs w:val="18"/>
        </w:rPr>
        <w:tab/>
      </w:r>
      <w:r w:rsidRPr="00085DF1">
        <w:rPr>
          <w:rFonts w:ascii="Verdana" w:hAnsi="Verdana" w:cs="Arial"/>
          <w:sz w:val="18"/>
          <w:szCs w:val="18"/>
        </w:rPr>
        <w:tab/>
      </w:r>
      <w:r w:rsidRPr="00085DF1">
        <w:rPr>
          <w:rFonts w:ascii="Verdana" w:hAnsi="Verdana" w:cs="Arial"/>
          <w:sz w:val="18"/>
          <w:szCs w:val="18"/>
        </w:rPr>
        <w:tab/>
        <w:t>2. ..................</w:t>
      </w:r>
      <w:r w:rsidR="00FC1D7B">
        <w:rPr>
          <w:rFonts w:ascii="Verdana" w:hAnsi="Verdana" w:cs="Arial"/>
          <w:sz w:val="18"/>
          <w:szCs w:val="18"/>
        </w:rPr>
        <w:t>...</w:t>
      </w:r>
      <w:r w:rsidRPr="00085DF1">
        <w:rPr>
          <w:rFonts w:ascii="Verdana" w:hAnsi="Verdana" w:cs="Arial"/>
          <w:sz w:val="18"/>
          <w:szCs w:val="18"/>
        </w:rPr>
        <w:t>...........................</w:t>
      </w:r>
    </w:p>
    <w:p w14:paraId="48C0EF38" w14:textId="77777777" w:rsidR="00085DF1" w:rsidRPr="00085DF1" w:rsidRDefault="00085DF1" w:rsidP="00FB7113">
      <w:pPr>
        <w:spacing w:line="276" w:lineRule="auto"/>
        <w:rPr>
          <w:rFonts w:ascii="Verdana" w:hAnsi="Verdana" w:cs="Arial"/>
          <w:sz w:val="18"/>
          <w:szCs w:val="18"/>
        </w:rPr>
      </w:pPr>
    </w:p>
    <w:p w14:paraId="2CA61B26" w14:textId="77777777" w:rsidR="00686220" w:rsidRPr="00AD16EE" w:rsidRDefault="00085DF1" w:rsidP="00FB7113">
      <w:pPr>
        <w:spacing w:line="276" w:lineRule="auto"/>
        <w:rPr>
          <w:rFonts w:ascii="Verdana" w:hAnsi="Verdana" w:cs="Arial"/>
          <w:b/>
          <w:bCs/>
          <w:sz w:val="18"/>
          <w:szCs w:val="18"/>
        </w:rPr>
      </w:pPr>
      <w:r w:rsidRPr="00085DF1">
        <w:rPr>
          <w:rFonts w:ascii="Verdana" w:hAnsi="Verdana" w:cs="Arial"/>
          <w:sz w:val="18"/>
          <w:szCs w:val="18"/>
        </w:rPr>
        <w:t>Data:................................................</w:t>
      </w:r>
      <w:r w:rsidRPr="00085DF1">
        <w:rPr>
          <w:rFonts w:ascii="Verdana" w:hAnsi="Verdana" w:cs="Arial"/>
          <w:sz w:val="18"/>
          <w:szCs w:val="18"/>
        </w:rPr>
        <w:tab/>
      </w:r>
      <w:r w:rsidRPr="00085DF1">
        <w:rPr>
          <w:rFonts w:ascii="Verdana" w:hAnsi="Verdana" w:cs="Arial"/>
          <w:sz w:val="18"/>
          <w:szCs w:val="18"/>
        </w:rPr>
        <w:tab/>
      </w:r>
      <w:r w:rsidRPr="00085DF1">
        <w:rPr>
          <w:rFonts w:ascii="Verdana" w:hAnsi="Verdana" w:cs="Arial"/>
          <w:sz w:val="18"/>
          <w:szCs w:val="18"/>
        </w:rPr>
        <w:tab/>
        <w:t>Data:........</w:t>
      </w:r>
      <w:r w:rsidR="00FC1D7B">
        <w:rPr>
          <w:rFonts w:ascii="Verdana" w:hAnsi="Verdana" w:cs="Arial"/>
          <w:sz w:val="18"/>
          <w:szCs w:val="18"/>
        </w:rPr>
        <w:t>.</w:t>
      </w:r>
      <w:r w:rsidRPr="00085DF1">
        <w:rPr>
          <w:rFonts w:ascii="Verdana" w:hAnsi="Verdana" w:cs="Arial"/>
          <w:sz w:val="18"/>
          <w:szCs w:val="18"/>
        </w:rPr>
        <w:t>...................................</w:t>
      </w:r>
    </w:p>
    <w:sectPr w:rsidR="00686220" w:rsidRPr="00AD16EE" w:rsidSect="00A64EE6">
      <w:headerReference w:type="default" r:id="rId12"/>
      <w:footerReference w:type="default" r:id="rId13"/>
      <w:pgSz w:w="11906" w:h="16838"/>
      <w:pgMar w:top="1418" w:right="1134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AADDD" w14:textId="77777777" w:rsidR="00644B15" w:rsidRDefault="00644B15" w:rsidP="005A656A">
      <w:pPr>
        <w:spacing w:before="0"/>
      </w:pPr>
      <w:r>
        <w:separator/>
      </w:r>
    </w:p>
  </w:endnote>
  <w:endnote w:type="continuationSeparator" w:id="0">
    <w:p w14:paraId="7CFB45D7" w14:textId="77777777" w:rsidR="00644B15" w:rsidRDefault="00644B15" w:rsidP="005A656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4037C" w14:textId="4A806945" w:rsidR="00B4469A" w:rsidRDefault="00B4469A">
    <w:pPr>
      <w:pStyle w:val="Stopka"/>
    </w:pPr>
  </w:p>
  <w:p w14:paraId="6D9EE6C6" w14:textId="0061887D" w:rsidR="005A656A" w:rsidRDefault="00CE1592" w:rsidP="00CE1592">
    <w:pPr>
      <w:pStyle w:val="Stopka"/>
      <w:tabs>
        <w:tab w:val="clear" w:pos="4153"/>
        <w:tab w:val="clear" w:pos="8306"/>
        <w:tab w:val="left" w:pos="76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631B7" w14:textId="77777777" w:rsidR="00644B15" w:rsidRDefault="00644B15" w:rsidP="005A656A">
      <w:pPr>
        <w:spacing w:before="0"/>
      </w:pPr>
      <w:r>
        <w:separator/>
      </w:r>
    </w:p>
  </w:footnote>
  <w:footnote w:type="continuationSeparator" w:id="0">
    <w:p w14:paraId="7AA8D5DB" w14:textId="77777777" w:rsidR="00644B15" w:rsidRDefault="00644B15" w:rsidP="005A656A">
      <w:pPr>
        <w:spacing w:before="0"/>
      </w:pPr>
      <w:r>
        <w:continuationSeparator/>
      </w:r>
    </w:p>
  </w:footnote>
  <w:footnote w:id="1">
    <w:p w14:paraId="7CB0D4D9" w14:textId="052F7FA6" w:rsidR="00DD7559" w:rsidRDefault="00DD7559">
      <w:pPr>
        <w:pStyle w:val="Tekstprzypisudolnego"/>
      </w:pPr>
      <w:r>
        <w:rPr>
          <w:rStyle w:val="Odwoanieprzypisudolnego"/>
        </w:rPr>
        <w:footnoteRef/>
      </w:r>
      <w:r>
        <w:t xml:space="preserve"> W przypadku wystąpienia w charakterze Wykonawcy podmiotu niezarejestrowanego w RP należy podać odpowiednie dane rejestrowe, numer identyfikacji podatkowej </w:t>
      </w:r>
    </w:p>
  </w:footnote>
  <w:footnote w:id="2">
    <w:p w14:paraId="49B54AEF" w14:textId="10ABD922" w:rsidR="00D64ABC" w:rsidRPr="00D64ABC" w:rsidRDefault="00C17BFC" w:rsidP="00D64ABC">
      <w:pPr>
        <w:pStyle w:val="Tekstprzypisudolnego"/>
        <w:rPr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 w:rsidR="00D64ABC" w:rsidRPr="00D64ABC">
        <w:rPr>
          <w:i/>
          <w:iCs/>
        </w:rPr>
        <w:t xml:space="preserve"> w rozumieniu ustawy z dnia 21 marca 1985 r. o drogach publicznych (</w:t>
      </w:r>
      <w:r w:rsidR="00B93E11" w:rsidRPr="00D64ABC">
        <w:rPr>
          <w:i/>
          <w:iCs/>
        </w:rPr>
        <w:t>tj</w:t>
      </w:r>
      <w:r w:rsidR="00D64ABC" w:rsidRPr="00D64ABC">
        <w:rPr>
          <w:i/>
          <w:iCs/>
        </w:rPr>
        <w:t>. Dz. U. z 2022 r., poz. 1</w:t>
      </w:r>
      <w:r w:rsidR="00DA35DF">
        <w:rPr>
          <w:i/>
          <w:iCs/>
        </w:rPr>
        <w:t>693</w:t>
      </w:r>
      <w:r w:rsidR="00D64ABC" w:rsidRPr="00D64ABC">
        <w:rPr>
          <w:i/>
          <w:iCs/>
        </w:rPr>
        <w:t xml:space="preserve"> ze  zm.)</w:t>
      </w:r>
    </w:p>
    <w:p w14:paraId="3266BB6B" w14:textId="145987A4" w:rsidR="00C17BFC" w:rsidRDefault="00C17BFC" w:rsidP="00D64AB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384320"/>
      <w:docPartObj>
        <w:docPartGallery w:val="Page Numbers (Top of Page)"/>
        <w:docPartUnique/>
      </w:docPartObj>
    </w:sdtPr>
    <w:sdtContent>
      <w:p w14:paraId="462F384D" w14:textId="48A66271" w:rsidR="009B3A02" w:rsidRDefault="009B3A02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E9D">
          <w:rPr>
            <w:noProof/>
          </w:rPr>
          <w:t>6</w:t>
        </w:r>
        <w:r>
          <w:fldChar w:fldCharType="end"/>
        </w:r>
      </w:p>
    </w:sdtContent>
  </w:sdt>
  <w:p w14:paraId="6B8809F8" w14:textId="35ABF4DB" w:rsidR="00B4469A" w:rsidRDefault="00B446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2BD4"/>
    <w:multiLevelType w:val="hybridMultilevel"/>
    <w:tmpl w:val="F876635A"/>
    <w:lvl w:ilvl="0" w:tplc="8D42B9E6">
      <w:start w:val="1"/>
      <w:numFmt w:val="lowerRoman"/>
      <w:lvlText w:val="(%1)"/>
      <w:lvlJc w:val="left"/>
      <w:pPr>
        <w:ind w:left="545" w:hanging="360"/>
      </w:pPr>
    </w:lvl>
    <w:lvl w:ilvl="1" w:tplc="04150019">
      <w:start w:val="1"/>
      <w:numFmt w:val="lowerLetter"/>
      <w:lvlText w:val="%2."/>
      <w:lvlJc w:val="left"/>
      <w:pPr>
        <w:ind w:left="1265" w:hanging="360"/>
      </w:pPr>
    </w:lvl>
    <w:lvl w:ilvl="2" w:tplc="0415001B">
      <w:start w:val="1"/>
      <w:numFmt w:val="lowerRoman"/>
      <w:lvlText w:val="%3."/>
      <w:lvlJc w:val="right"/>
      <w:pPr>
        <w:ind w:left="1985" w:hanging="180"/>
      </w:pPr>
    </w:lvl>
    <w:lvl w:ilvl="3" w:tplc="0415000F">
      <w:start w:val="1"/>
      <w:numFmt w:val="decimal"/>
      <w:lvlText w:val="%4."/>
      <w:lvlJc w:val="left"/>
      <w:pPr>
        <w:ind w:left="2705" w:hanging="360"/>
      </w:pPr>
    </w:lvl>
    <w:lvl w:ilvl="4" w:tplc="04150019">
      <w:start w:val="1"/>
      <w:numFmt w:val="lowerLetter"/>
      <w:lvlText w:val="%5."/>
      <w:lvlJc w:val="left"/>
      <w:pPr>
        <w:ind w:left="3425" w:hanging="360"/>
      </w:pPr>
    </w:lvl>
    <w:lvl w:ilvl="5" w:tplc="0415001B">
      <w:start w:val="1"/>
      <w:numFmt w:val="lowerRoman"/>
      <w:lvlText w:val="%6."/>
      <w:lvlJc w:val="right"/>
      <w:pPr>
        <w:ind w:left="4145" w:hanging="180"/>
      </w:pPr>
    </w:lvl>
    <w:lvl w:ilvl="6" w:tplc="0415000F">
      <w:start w:val="1"/>
      <w:numFmt w:val="decimal"/>
      <w:lvlText w:val="%7."/>
      <w:lvlJc w:val="left"/>
      <w:pPr>
        <w:ind w:left="4865" w:hanging="360"/>
      </w:pPr>
    </w:lvl>
    <w:lvl w:ilvl="7" w:tplc="04150019">
      <w:start w:val="1"/>
      <w:numFmt w:val="lowerLetter"/>
      <w:lvlText w:val="%8."/>
      <w:lvlJc w:val="left"/>
      <w:pPr>
        <w:ind w:left="5585" w:hanging="360"/>
      </w:pPr>
    </w:lvl>
    <w:lvl w:ilvl="8" w:tplc="0415001B">
      <w:start w:val="1"/>
      <w:numFmt w:val="lowerRoman"/>
      <w:lvlText w:val="%9."/>
      <w:lvlJc w:val="right"/>
      <w:pPr>
        <w:ind w:left="6305" w:hanging="180"/>
      </w:pPr>
    </w:lvl>
  </w:abstractNum>
  <w:abstractNum w:abstractNumId="1" w15:restartNumberingAfterBreak="0">
    <w:nsid w:val="140E1B80"/>
    <w:multiLevelType w:val="hybridMultilevel"/>
    <w:tmpl w:val="B0F2E538"/>
    <w:lvl w:ilvl="0" w:tplc="1988C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0621D5"/>
    <w:multiLevelType w:val="hybridMultilevel"/>
    <w:tmpl w:val="302C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D3611"/>
    <w:multiLevelType w:val="hybridMultilevel"/>
    <w:tmpl w:val="BC348D32"/>
    <w:lvl w:ilvl="0" w:tplc="9020B16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4" w15:restartNumberingAfterBreak="0">
    <w:nsid w:val="3C1363F1"/>
    <w:multiLevelType w:val="hybridMultilevel"/>
    <w:tmpl w:val="19DA01D0"/>
    <w:lvl w:ilvl="0" w:tplc="24A8C7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F19E7"/>
    <w:multiLevelType w:val="hybridMultilevel"/>
    <w:tmpl w:val="F0C6711E"/>
    <w:lvl w:ilvl="0" w:tplc="8F32084A">
      <w:start w:val="3"/>
      <w:numFmt w:val="decimal"/>
      <w:lvlText w:val="%1."/>
      <w:lvlJc w:val="left"/>
      <w:pPr>
        <w:ind w:left="76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21AA6"/>
    <w:multiLevelType w:val="hybridMultilevel"/>
    <w:tmpl w:val="09D6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5C7266"/>
    <w:multiLevelType w:val="hybridMultilevel"/>
    <w:tmpl w:val="E3526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4786E"/>
    <w:multiLevelType w:val="hybridMultilevel"/>
    <w:tmpl w:val="C13E1EBC"/>
    <w:lvl w:ilvl="0" w:tplc="8D42B9E6">
      <w:start w:val="1"/>
      <w:numFmt w:val="lowerRoman"/>
      <w:lvlText w:val="(%1)"/>
      <w:lvlJc w:val="left"/>
      <w:pPr>
        <w:ind w:left="763" w:hanging="360"/>
      </w:pPr>
    </w:lvl>
    <w:lvl w:ilvl="1" w:tplc="04150019">
      <w:start w:val="1"/>
      <w:numFmt w:val="lowerLetter"/>
      <w:lvlText w:val="%2."/>
      <w:lvlJc w:val="left"/>
      <w:pPr>
        <w:ind w:left="1483" w:hanging="360"/>
      </w:pPr>
    </w:lvl>
    <w:lvl w:ilvl="2" w:tplc="0415001B">
      <w:start w:val="1"/>
      <w:numFmt w:val="lowerRoman"/>
      <w:lvlText w:val="%3."/>
      <w:lvlJc w:val="right"/>
      <w:pPr>
        <w:ind w:left="2203" w:hanging="180"/>
      </w:pPr>
    </w:lvl>
    <w:lvl w:ilvl="3" w:tplc="0415000F">
      <w:start w:val="1"/>
      <w:numFmt w:val="decimal"/>
      <w:lvlText w:val="%4."/>
      <w:lvlJc w:val="left"/>
      <w:pPr>
        <w:ind w:left="2923" w:hanging="360"/>
      </w:pPr>
    </w:lvl>
    <w:lvl w:ilvl="4" w:tplc="04150019">
      <w:start w:val="1"/>
      <w:numFmt w:val="lowerLetter"/>
      <w:lvlText w:val="%5."/>
      <w:lvlJc w:val="left"/>
      <w:pPr>
        <w:ind w:left="3643" w:hanging="360"/>
      </w:pPr>
    </w:lvl>
    <w:lvl w:ilvl="5" w:tplc="0415001B">
      <w:start w:val="1"/>
      <w:numFmt w:val="lowerRoman"/>
      <w:lvlText w:val="%6."/>
      <w:lvlJc w:val="right"/>
      <w:pPr>
        <w:ind w:left="4363" w:hanging="180"/>
      </w:pPr>
    </w:lvl>
    <w:lvl w:ilvl="6" w:tplc="0415000F">
      <w:start w:val="1"/>
      <w:numFmt w:val="decimal"/>
      <w:lvlText w:val="%7."/>
      <w:lvlJc w:val="left"/>
      <w:pPr>
        <w:ind w:left="5083" w:hanging="360"/>
      </w:pPr>
    </w:lvl>
    <w:lvl w:ilvl="7" w:tplc="04150019">
      <w:start w:val="1"/>
      <w:numFmt w:val="lowerLetter"/>
      <w:lvlText w:val="%8."/>
      <w:lvlJc w:val="left"/>
      <w:pPr>
        <w:ind w:left="5803" w:hanging="360"/>
      </w:pPr>
    </w:lvl>
    <w:lvl w:ilvl="8" w:tplc="0415001B">
      <w:start w:val="1"/>
      <w:numFmt w:val="lowerRoman"/>
      <w:lvlText w:val="%9."/>
      <w:lvlJc w:val="right"/>
      <w:pPr>
        <w:ind w:left="6523" w:hanging="180"/>
      </w:pPr>
    </w:lvl>
  </w:abstractNum>
  <w:abstractNum w:abstractNumId="9" w15:restartNumberingAfterBreak="0">
    <w:nsid w:val="4C257F12"/>
    <w:multiLevelType w:val="hybridMultilevel"/>
    <w:tmpl w:val="53D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765EB"/>
    <w:multiLevelType w:val="hybridMultilevel"/>
    <w:tmpl w:val="8EBE9EBC"/>
    <w:lvl w:ilvl="0" w:tplc="04150011">
      <w:start w:val="1"/>
      <w:numFmt w:val="decimal"/>
      <w:lvlText w:val="%1)"/>
      <w:lvlJc w:val="left"/>
      <w:pPr>
        <w:ind w:left="1268" w:hanging="360"/>
      </w:p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1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DF541F"/>
    <w:multiLevelType w:val="hybridMultilevel"/>
    <w:tmpl w:val="F408930C"/>
    <w:lvl w:ilvl="0" w:tplc="18C827B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C2F330E"/>
    <w:multiLevelType w:val="hybridMultilevel"/>
    <w:tmpl w:val="836C3678"/>
    <w:lvl w:ilvl="0" w:tplc="976809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61F81"/>
    <w:multiLevelType w:val="hybridMultilevel"/>
    <w:tmpl w:val="BB3A101E"/>
    <w:lvl w:ilvl="0" w:tplc="5576F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3D0F58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27919CB"/>
    <w:multiLevelType w:val="hybridMultilevel"/>
    <w:tmpl w:val="7B329CD0"/>
    <w:lvl w:ilvl="0" w:tplc="0415000F">
      <w:start w:val="1"/>
      <w:numFmt w:val="decimal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6" w15:restartNumberingAfterBreak="0">
    <w:nsid w:val="65345558"/>
    <w:multiLevelType w:val="hybridMultilevel"/>
    <w:tmpl w:val="C09EE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4066F"/>
    <w:multiLevelType w:val="multilevel"/>
    <w:tmpl w:val="88883E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78236B6"/>
    <w:multiLevelType w:val="hybridMultilevel"/>
    <w:tmpl w:val="068C8B6C"/>
    <w:lvl w:ilvl="0" w:tplc="E168F9FC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E1148144">
      <w:start w:val="1"/>
      <w:numFmt w:val="lowerLetter"/>
      <w:lvlText w:val="(%2)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abstractNum w:abstractNumId="19" w15:restartNumberingAfterBreak="0">
    <w:nsid w:val="67FF621A"/>
    <w:multiLevelType w:val="hybridMultilevel"/>
    <w:tmpl w:val="C3A6580E"/>
    <w:lvl w:ilvl="0" w:tplc="43D22454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CB0AD2"/>
    <w:multiLevelType w:val="hybridMultilevel"/>
    <w:tmpl w:val="DED64892"/>
    <w:lvl w:ilvl="0" w:tplc="18C827B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10520D6"/>
    <w:multiLevelType w:val="hybridMultilevel"/>
    <w:tmpl w:val="B3CE6470"/>
    <w:lvl w:ilvl="0" w:tplc="B21417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3AA1810"/>
    <w:multiLevelType w:val="hybridMultilevel"/>
    <w:tmpl w:val="19DA01D0"/>
    <w:lvl w:ilvl="0" w:tplc="24A8C7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844939"/>
    <w:multiLevelType w:val="hybridMultilevel"/>
    <w:tmpl w:val="09D6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3C39A2"/>
    <w:multiLevelType w:val="hybridMultilevel"/>
    <w:tmpl w:val="A7341642"/>
    <w:lvl w:ilvl="0" w:tplc="8F8C857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1907063177">
    <w:abstractNumId w:val="18"/>
  </w:num>
  <w:num w:numId="2" w16cid:durableId="459304824">
    <w:abstractNumId w:val="23"/>
  </w:num>
  <w:num w:numId="3" w16cid:durableId="1831096495">
    <w:abstractNumId w:val="6"/>
  </w:num>
  <w:num w:numId="4" w16cid:durableId="1784424445">
    <w:abstractNumId w:val="17"/>
  </w:num>
  <w:num w:numId="5" w16cid:durableId="211308252">
    <w:abstractNumId w:val="21"/>
  </w:num>
  <w:num w:numId="6" w16cid:durableId="530411429">
    <w:abstractNumId w:val="20"/>
  </w:num>
  <w:num w:numId="7" w16cid:durableId="1353461351">
    <w:abstractNumId w:val="12"/>
  </w:num>
  <w:num w:numId="8" w16cid:durableId="1127233994">
    <w:abstractNumId w:val="2"/>
  </w:num>
  <w:num w:numId="9" w16cid:durableId="467674987">
    <w:abstractNumId w:val="1"/>
  </w:num>
  <w:num w:numId="10" w16cid:durableId="1885367207">
    <w:abstractNumId w:val="14"/>
  </w:num>
  <w:num w:numId="11" w16cid:durableId="1875268627">
    <w:abstractNumId w:val="4"/>
  </w:num>
  <w:num w:numId="12" w16cid:durableId="733624720">
    <w:abstractNumId w:val="22"/>
  </w:num>
  <w:num w:numId="13" w16cid:durableId="811555782">
    <w:abstractNumId w:val="16"/>
  </w:num>
  <w:num w:numId="14" w16cid:durableId="1206790512">
    <w:abstractNumId w:val="15"/>
  </w:num>
  <w:num w:numId="15" w16cid:durableId="865602582">
    <w:abstractNumId w:val="24"/>
  </w:num>
  <w:num w:numId="16" w16cid:durableId="1736705670">
    <w:abstractNumId w:val="13"/>
  </w:num>
  <w:num w:numId="17" w16cid:durableId="597834814">
    <w:abstractNumId w:val="0"/>
  </w:num>
  <w:num w:numId="18" w16cid:durableId="287469724">
    <w:abstractNumId w:val="3"/>
  </w:num>
  <w:num w:numId="19" w16cid:durableId="497622374">
    <w:abstractNumId w:val="8"/>
  </w:num>
  <w:num w:numId="20" w16cid:durableId="9453143">
    <w:abstractNumId w:val="0"/>
  </w:num>
  <w:num w:numId="21" w16cid:durableId="945498225">
    <w:abstractNumId w:val="5"/>
  </w:num>
  <w:num w:numId="22" w16cid:durableId="1525168688">
    <w:abstractNumId w:val="19"/>
  </w:num>
  <w:num w:numId="23" w16cid:durableId="2118717271">
    <w:abstractNumId w:val="19"/>
  </w:num>
  <w:num w:numId="24" w16cid:durableId="380247761">
    <w:abstractNumId w:val="11"/>
  </w:num>
  <w:num w:numId="25" w16cid:durableId="261299440">
    <w:abstractNumId w:val="10"/>
  </w:num>
  <w:num w:numId="26" w16cid:durableId="2115125541">
    <w:abstractNumId w:val="7"/>
  </w:num>
  <w:num w:numId="27" w16cid:durableId="1192106055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D4"/>
    <w:rsid w:val="00001B18"/>
    <w:rsid w:val="00001E3C"/>
    <w:rsid w:val="00007C43"/>
    <w:rsid w:val="00010B75"/>
    <w:rsid w:val="000202D7"/>
    <w:rsid w:val="00022C37"/>
    <w:rsid w:val="00023201"/>
    <w:rsid w:val="00023673"/>
    <w:rsid w:val="000240E8"/>
    <w:rsid w:val="00025580"/>
    <w:rsid w:val="000320F9"/>
    <w:rsid w:val="00035863"/>
    <w:rsid w:val="000409D4"/>
    <w:rsid w:val="000472CF"/>
    <w:rsid w:val="00053C4A"/>
    <w:rsid w:val="000545FF"/>
    <w:rsid w:val="00055E3F"/>
    <w:rsid w:val="00056D31"/>
    <w:rsid w:val="00074597"/>
    <w:rsid w:val="00074AF8"/>
    <w:rsid w:val="000853EB"/>
    <w:rsid w:val="00085DF1"/>
    <w:rsid w:val="000956CF"/>
    <w:rsid w:val="000A0F60"/>
    <w:rsid w:val="000A10AB"/>
    <w:rsid w:val="000A179A"/>
    <w:rsid w:val="000A45AB"/>
    <w:rsid w:val="000A5BC2"/>
    <w:rsid w:val="000A6E48"/>
    <w:rsid w:val="000B1266"/>
    <w:rsid w:val="000B421B"/>
    <w:rsid w:val="000B567A"/>
    <w:rsid w:val="000C2E82"/>
    <w:rsid w:val="000C4C8F"/>
    <w:rsid w:val="000C6818"/>
    <w:rsid w:val="000E0ABA"/>
    <w:rsid w:val="000E0EAC"/>
    <w:rsid w:val="000E11AE"/>
    <w:rsid w:val="000E347F"/>
    <w:rsid w:val="000F2676"/>
    <w:rsid w:val="001024DA"/>
    <w:rsid w:val="00112457"/>
    <w:rsid w:val="00117F80"/>
    <w:rsid w:val="0012180C"/>
    <w:rsid w:val="00123061"/>
    <w:rsid w:val="00126D79"/>
    <w:rsid w:val="001301FD"/>
    <w:rsid w:val="00134086"/>
    <w:rsid w:val="0013427E"/>
    <w:rsid w:val="001402F7"/>
    <w:rsid w:val="001413B1"/>
    <w:rsid w:val="00145DF4"/>
    <w:rsid w:val="001461BB"/>
    <w:rsid w:val="00147857"/>
    <w:rsid w:val="00147B5A"/>
    <w:rsid w:val="00152439"/>
    <w:rsid w:val="00154F4F"/>
    <w:rsid w:val="00156FC3"/>
    <w:rsid w:val="00161A85"/>
    <w:rsid w:val="001624A1"/>
    <w:rsid w:val="0016410F"/>
    <w:rsid w:val="00166413"/>
    <w:rsid w:val="0016721C"/>
    <w:rsid w:val="001704FC"/>
    <w:rsid w:val="00175085"/>
    <w:rsid w:val="001771CA"/>
    <w:rsid w:val="001806C2"/>
    <w:rsid w:val="00184488"/>
    <w:rsid w:val="001847BB"/>
    <w:rsid w:val="00195A6A"/>
    <w:rsid w:val="001A14F0"/>
    <w:rsid w:val="001A4976"/>
    <w:rsid w:val="001B13BB"/>
    <w:rsid w:val="001B251B"/>
    <w:rsid w:val="001B5324"/>
    <w:rsid w:val="001B6D97"/>
    <w:rsid w:val="001C298D"/>
    <w:rsid w:val="001C39C6"/>
    <w:rsid w:val="001C40AF"/>
    <w:rsid w:val="001D02CD"/>
    <w:rsid w:val="001D29B0"/>
    <w:rsid w:val="001E0ED8"/>
    <w:rsid w:val="001E30A4"/>
    <w:rsid w:val="001F4BD0"/>
    <w:rsid w:val="001F50D5"/>
    <w:rsid w:val="002012AC"/>
    <w:rsid w:val="0020183E"/>
    <w:rsid w:val="002024B5"/>
    <w:rsid w:val="002045CD"/>
    <w:rsid w:val="00204BB3"/>
    <w:rsid w:val="00205CEB"/>
    <w:rsid w:val="00206333"/>
    <w:rsid w:val="0021652A"/>
    <w:rsid w:val="00216C7F"/>
    <w:rsid w:val="00220A68"/>
    <w:rsid w:val="00220C80"/>
    <w:rsid w:val="00221E6E"/>
    <w:rsid w:val="00222AD7"/>
    <w:rsid w:val="002270F9"/>
    <w:rsid w:val="00227B41"/>
    <w:rsid w:val="002323EE"/>
    <w:rsid w:val="00241ADB"/>
    <w:rsid w:val="00243305"/>
    <w:rsid w:val="0024556C"/>
    <w:rsid w:val="00246278"/>
    <w:rsid w:val="0025177C"/>
    <w:rsid w:val="00251AC2"/>
    <w:rsid w:val="00253677"/>
    <w:rsid w:val="00255213"/>
    <w:rsid w:val="0026242D"/>
    <w:rsid w:val="002634E2"/>
    <w:rsid w:val="00265BE1"/>
    <w:rsid w:val="00265C0E"/>
    <w:rsid w:val="00270505"/>
    <w:rsid w:val="00272D5F"/>
    <w:rsid w:val="00273272"/>
    <w:rsid w:val="00273D07"/>
    <w:rsid w:val="00275A18"/>
    <w:rsid w:val="00280CE2"/>
    <w:rsid w:val="002849BB"/>
    <w:rsid w:val="00290DED"/>
    <w:rsid w:val="002915B8"/>
    <w:rsid w:val="002919FC"/>
    <w:rsid w:val="00292C72"/>
    <w:rsid w:val="00297475"/>
    <w:rsid w:val="002A2761"/>
    <w:rsid w:val="002A55E0"/>
    <w:rsid w:val="002A5A3B"/>
    <w:rsid w:val="002A678B"/>
    <w:rsid w:val="002A71BF"/>
    <w:rsid w:val="002B18EB"/>
    <w:rsid w:val="002B3BA5"/>
    <w:rsid w:val="002B44F0"/>
    <w:rsid w:val="002B6E88"/>
    <w:rsid w:val="002B72BD"/>
    <w:rsid w:val="002B7450"/>
    <w:rsid w:val="002C0233"/>
    <w:rsid w:val="002D0E24"/>
    <w:rsid w:val="002D2183"/>
    <w:rsid w:val="002D4499"/>
    <w:rsid w:val="002D6749"/>
    <w:rsid w:val="002D77B8"/>
    <w:rsid w:val="002E15F8"/>
    <w:rsid w:val="002E2A87"/>
    <w:rsid w:val="002E2D12"/>
    <w:rsid w:val="002E667D"/>
    <w:rsid w:val="002F128D"/>
    <w:rsid w:val="002F1BF5"/>
    <w:rsid w:val="002F7751"/>
    <w:rsid w:val="00300085"/>
    <w:rsid w:val="00302ACD"/>
    <w:rsid w:val="0030733E"/>
    <w:rsid w:val="00311CFE"/>
    <w:rsid w:val="00322BE7"/>
    <w:rsid w:val="0032476A"/>
    <w:rsid w:val="0032562C"/>
    <w:rsid w:val="0033062D"/>
    <w:rsid w:val="00333185"/>
    <w:rsid w:val="00333CE8"/>
    <w:rsid w:val="003421D7"/>
    <w:rsid w:val="00346568"/>
    <w:rsid w:val="00347626"/>
    <w:rsid w:val="00361C41"/>
    <w:rsid w:val="00361F51"/>
    <w:rsid w:val="0036333F"/>
    <w:rsid w:val="003663F3"/>
    <w:rsid w:val="00372840"/>
    <w:rsid w:val="00372AA9"/>
    <w:rsid w:val="00374F26"/>
    <w:rsid w:val="00375AAD"/>
    <w:rsid w:val="00380F75"/>
    <w:rsid w:val="00382EC4"/>
    <w:rsid w:val="00385940"/>
    <w:rsid w:val="003859E8"/>
    <w:rsid w:val="00386A63"/>
    <w:rsid w:val="00387483"/>
    <w:rsid w:val="00387949"/>
    <w:rsid w:val="00390072"/>
    <w:rsid w:val="003904C0"/>
    <w:rsid w:val="00391311"/>
    <w:rsid w:val="003930B5"/>
    <w:rsid w:val="00395A92"/>
    <w:rsid w:val="003A0889"/>
    <w:rsid w:val="003A345F"/>
    <w:rsid w:val="003A4F9E"/>
    <w:rsid w:val="003B005F"/>
    <w:rsid w:val="003B6F6E"/>
    <w:rsid w:val="003C0671"/>
    <w:rsid w:val="003C4D9F"/>
    <w:rsid w:val="003C595A"/>
    <w:rsid w:val="003C77FD"/>
    <w:rsid w:val="003D4950"/>
    <w:rsid w:val="003D699A"/>
    <w:rsid w:val="003D69EF"/>
    <w:rsid w:val="003D72BD"/>
    <w:rsid w:val="003E1830"/>
    <w:rsid w:val="003E3820"/>
    <w:rsid w:val="003E391B"/>
    <w:rsid w:val="003E70D0"/>
    <w:rsid w:val="003F066C"/>
    <w:rsid w:val="003F0BF7"/>
    <w:rsid w:val="003F13E3"/>
    <w:rsid w:val="003F2060"/>
    <w:rsid w:val="003F5B3E"/>
    <w:rsid w:val="003F793E"/>
    <w:rsid w:val="00400BD0"/>
    <w:rsid w:val="00403BC6"/>
    <w:rsid w:val="00406068"/>
    <w:rsid w:val="0040774E"/>
    <w:rsid w:val="004179EC"/>
    <w:rsid w:val="00422868"/>
    <w:rsid w:val="00422908"/>
    <w:rsid w:val="00423D99"/>
    <w:rsid w:val="00431868"/>
    <w:rsid w:val="00435700"/>
    <w:rsid w:val="00435F9F"/>
    <w:rsid w:val="0043773F"/>
    <w:rsid w:val="004377E6"/>
    <w:rsid w:val="00437AF7"/>
    <w:rsid w:val="0044053D"/>
    <w:rsid w:val="004453E2"/>
    <w:rsid w:val="00451108"/>
    <w:rsid w:val="0045203D"/>
    <w:rsid w:val="0045230F"/>
    <w:rsid w:val="0045562D"/>
    <w:rsid w:val="00457233"/>
    <w:rsid w:val="004602CF"/>
    <w:rsid w:val="00465AE1"/>
    <w:rsid w:val="00465F86"/>
    <w:rsid w:val="00471ED2"/>
    <w:rsid w:val="004721C8"/>
    <w:rsid w:val="00477BA0"/>
    <w:rsid w:val="00482E29"/>
    <w:rsid w:val="004841EC"/>
    <w:rsid w:val="00484DA3"/>
    <w:rsid w:val="00487E5D"/>
    <w:rsid w:val="004978D8"/>
    <w:rsid w:val="004A0712"/>
    <w:rsid w:val="004A663E"/>
    <w:rsid w:val="004A7F46"/>
    <w:rsid w:val="004B239A"/>
    <w:rsid w:val="004B2F2E"/>
    <w:rsid w:val="004B31F9"/>
    <w:rsid w:val="004C0927"/>
    <w:rsid w:val="004C2FD3"/>
    <w:rsid w:val="004C7FA2"/>
    <w:rsid w:val="004D163F"/>
    <w:rsid w:val="004D2217"/>
    <w:rsid w:val="004D3056"/>
    <w:rsid w:val="004D3AFE"/>
    <w:rsid w:val="004D48A9"/>
    <w:rsid w:val="004D4D27"/>
    <w:rsid w:val="004D519B"/>
    <w:rsid w:val="004D52BD"/>
    <w:rsid w:val="004D55F0"/>
    <w:rsid w:val="004D7F08"/>
    <w:rsid w:val="004E1F0E"/>
    <w:rsid w:val="004E220D"/>
    <w:rsid w:val="004E4038"/>
    <w:rsid w:val="004E59D6"/>
    <w:rsid w:val="004E5FC1"/>
    <w:rsid w:val="00503B66"/>
    <w:rsid w:val="00505B9E"/>
    <w:rsid w:val="00505DBC"/>
    <w:rsid w:val="005074B2"/>
    <w:rsid w:val="00507CFD"/>
    <w:rsid w:val="00507F1C"/>
    <w:rsid w:val="00512612"/>
    <w:rsid w:val="00513916"/>
    <w:rsid w:val="00516B32"/>
    <w:rsid w:val="00516F2C"/>
    <w:rsid w:val="005171D0"/>
    <w:rsid w:val="00517E84"/>
    <w:rsid w:val="005234B3"/>
    <w:rsid w:val="00532C16"/>
    <w:rsid w:val="0054348C"/>
    <w:rsid w:val="00546C35"/>
    <w:rsid w:val="00552E50"/>
    <w:rsid w:val="00553EEC"/>
    <w:rsid w:val="0055409A"/>
    <w:rsid w:val="00555705"/>
    <w:rsid w:val="00556953"/>
    <w:rsid w:val="00557CC7"/>
    <w:rsid w:val="005658E2"/>
    <w:rsid w:val="00565B41"/>
    <w:rsid w:val="00566709"/>
    <w:rsid w:val="00566A0F"/>
    <w:rsid w:val="005674E0"/>
    <w:rsid w:val="005744A7"/>
    <w:rsid w:val="00581967"/>
    <w:rsid w:val="00581E87"/>
    <w:rsid w:val="005821F4"/>
    <w:rsid w:val="00582B7D"/>
    <w:rsid w:val="005879C4"/>
    <w:rsid w:val="0059229E"/>
    <w:rsid w:val="0059356D"/>
    <w:rsid w:val="005954F1"/>
    <w:rsid w:val="005A0D53"/>
    <w:rsid w:val="005A2809"/>
    <w:rsid w:val="005A656A"/>
    <w:rsid w:val="005B11A8"/>
    <w:rsid w:val="005B4F9B"/>
    <w:rsid w:val="005C0C6F"/>
    <w:rsid w:val="005C14C2"/>
    <w:rsid w:val="005D135F"/>
    <w:rsid w:val="005D789F"/>
    <w:rsid w:val="005D7FE7"/>
    <w:rsid w:val="005E1D60"/>
    <w:rsid w:val="005F4935"/>
    <w:rsid w:val="0060621C"/>
    <w:rsid w:val="00606539"/>
    <w:rsid w:val="006257D1"/>
    <w:rsid w:val="0063332D"/>
    <w:rsid w:val="00633D7B"/>
    <w:rsid w:val="00634210"/>
    <w:rsid w:val="006415BD"/>
    <w:rsid w:val="00643491"/>
    <w:rsid w:val="00644B15"/>
    <w:rsid w:val="00645A2F"/>
    <w:rsid w:val="006478F5"/>
    <w:rsid w:val="00654094"/>
    <w:rsid w:val="00656224"/>
    <w:rsid w:val="0065632F"/>
    <w:rsid w:val="0066144C"/>
    <w:rsid w:val="00662043"/>
    <w:rsid w:val="006637AC"/>
    <w:rsid w:val="00665D80"/>
    <w:rsid w:val="00665DE5"/>
    <w:rsid w:val="006665CE"/>
    <w:rsid w:val="006671AE"/>
    <w:rsid w:val="00667935"/>
    <w:rsid w:val="006740EE"/>
    <w:rsid w:val="00677988"/>
    <w:rsid w:val="00685A4E"/>
    <w:rsid w:val="00686220"/>
    <w:rsid w:val="006907A6"/>
    <w:rsid w:val="00692A69"/>
    <w:rsid w:val="00695EC5"/>
    <w:rsid w:val="00696A19"/>
    <w:rsid w:val="006A2D98"/>
    <w:rsid w:val="006B3160"/>
    <w:rsid w:val="006B5A5B"/>
    <w:rsid w:val="006C2BC2"/>
    <w:rsid w:val="006C5A6E"/>
    <w:rsid w:val="006C721D"/>
    <w:rsid w:val="006C764B"/>
    <w:rsid w:val="006D280B"/>
    <w:rsid w:val="006D3328"/>
    <w:rsid w:val="006D4A7C"/>
    <w:rsid w:val="006D7374"/>
    <w:rsid w:val="006E13F1"/>
    <w:rsid w:val="006E2B77"/>
    <w:rsid w:val="006E3158"/>
    <w:rsid w:val="006E68A9"/>
    <w:rsid w:val="006E74AD"/>
    <w:rsid w:val="006F2D70"/>
    <w:rsid w:val="006F56DE"/>
    <w:rsid w:val="007028AF"/>
    <w:rsid w:val="0071175D"/>
    <w:rsid w:val="00711E41"/>
    <w:rsid w:val="00712288"/>
    <w:rsid w:val="007149CA"/>
    <w:rsid w:val="00714B16"/>
    <w:rsid w:val="00716498"/>
    <w:rsid w:val="00716DAD"/>
    <w:rsid w:val="007171FA"/>
    <w:rsid w:val="00720C18"/>
    <w:rsid w:val="007223FC"/>
    <w:rsid w:val="00725A14"/>
    <w:rsid w:val="00727B5B"/>
    <w:rsid w:val="00730BE6"/>
    <w:rsid w:val="007355C6"/>
    <w:rsid w:val="00742907"/>
    <w:rsid w:val="007436F2"/>
    <w:rsid w:val="00743FAA"/>
    <w:rsid w:val="0074608D"/>
    <w:rsid w:val="0075565B"/>
    <w:rsid w:val="00757386"/>
    <w:rsid w:val="00760F45"/>
    <w:rsid w:val="00762AB8"/>
    <w:rsid w:val="0076541D"/>
    <w:rsid w:val="00780E3E"/>
    <w:rsid w:val="00784A99"/>
    <w:rsid w:val="00787C48"/>
    <w:rsid w:val="00791CDC"/>
    <w:rsid w:val="007A121E"/>
    <w:rsid w:val="007A190F"/>
    <w:rsid w:val="007A6006"/>
    <w:rsid w:val="007A6CBD"/>
    <w:rsid w:val="007A6FE2"/>
    <w:rsid w:val="007B3158"/>
    <w:rsid w:val="007B354A"/>
    <w:rsid w:val="007B4DFA"/>
    <w:rsid w:val="007B5290"/>
    <w:rsid w:val="007B634D"/>
    <w:rsid w:val="007B64D4"/>
    <w:rsid w:val="007C1362"/>
    <w:rsid w:val="007C2304"/>
    <w:rsid w:val="007C4EC0"/>
    <w:rsid w:val="007C6A2E"/>
    <w:rsid w:val="007D4875"/>
    <w:rsid w:val="007D5E14"/>
    <w:rsid w:val="007E2B5D"/>
    <w:rsid w:val="007E42E3"/>
    <w:rsid w:val="007E6C6F"/>
    <w:rsid w:val="007F49A0"/>
    <w:rsid w:val="00815AED"/>
    <w:rsid w:val="00821067"/>
    <w:rsid w:val="00824706"/>
    <w:rsid w:val="00827C51"/>
    <w:rsid w:val="0084036A"/>
    <w:rsid w:val="00842E19"/>
    <w:rsid w:val="00844C3C"/>
    <w:rsid w:val="00846BB1"/>
    <w:rsid w:val="00847165"/>
    <w:rsid w:val="00850E5D"/>
    <w:rsid w:val="00853559"/>
    <w:rsid w:val="00860E78"/>
    <w:rsid w:val="00863BCD"/>
    <w:rsid w:val="0086509A"/>
    <w:rsid w:val="0086560F"/>
    <w:rsid w:val="008707F0"/>
    <w:rsid w:val="008719BF"/>
    <w:rsid w:val="008759DE"/>
    <w:rsid w:val="00881642"/>
    <w:rsid w:val="00883804"/>
    <w:rsid w:val="00891BB8"/>
    <w:rsid w:val="0089482B"/>
    <w:rsid w:val="0089588B"/>
    <w:rsid w:val="008A05FD"/>
    <w:rsid w:val="008A24F5"/>
    <w:rsid w:val="008A33BD"/>
    <w:rsid w:val="008A4526"/>
    <w:rsid w:val="008A66BF"/>
    <w:rsid w:val="008B0584"/>
    <w:rsid w:val="008B1F4D"/>
    <w:rsid w:val="008B3015"/>
    <w:rsid w:val="008C42BA"/>
    <w:rsid w:val="008C5D49"/>
    <w:rsid w:val="008C7E60"/>
    <w:rsid w:val="008D2421"/>
    <w:rsid w:val="008D44DC"/>
    <w:rsid w:val="008E0F15"/>
    <w:rsid w:val="008E216C"/>
    <w:rsid w:val="008E21BF"/>
    <w:rsid w:val="008E33FE"/>
    <w:rsid w:val="008E687C"/>
    <w:rsid w:val="008F0C29"/>
    <w:rsid w:val="008F4E87"/>
    <w:rsid w:val="00902E08"/>
    <w:rsid w:val="0090521C"/>
    <w:rsid w:val="00906D49"/>
    <w:rsid w:val="00915082"/>
    <w:rsid w:val="00922F4F"/>
    <w:rsid w:val="00930D24"/>
    <w:rsid w:val="00932EAE"/>
    <w:rsid w:val="00936287"/>
    <w:rsid w:val="00936667"/>
    <w:rsid w:val="009367F0"/>
    <w:rsid w:val="00941C51"/>
    <w:rsid w:val="009462D1"/>
    <w:rsid w:val="00947566"/>
    <w:rsid w:val="00953BA1"/>
    <w:rsid w:val="00960955"/>
    <w:rsid w:val="00966B84"/>
    <w:rsid w:val="00967FCE"/>
    <w:rsid w:val="009737C4"/>
    <w:rsid w:val="009800A6"/>
    <w:rsid w:val="0098302E"/>
    <w:rsid w:val="009872AF"/>
    <w:rsid w:val="00990700"/>
    <w:rsid w:val="00991461"/>
    <w:rsid w:val="0099768B"/>
    <w:rsid w:val="009B10BE"/>
    <w:rsid w:val="009B2CFB"/>
    <w:rsid w:val="009B3A02"/>
    <w:rsid w:val="009B47F2"/>
    <w:rsid w:val="009B5191"/>
    <w:rsid w:val="009B582D"/>
    <w:rsid w:val="009C2630"/>
    <w:rsid w:val="009C3188"/>
    <w:rsid w:val="009C5181"/>
    <w:rsid w:val="009C6DE3"/>
    <w:rsid w:val="009C6FBB"/>
    <w:rsid w:val="009D14E9"/>
    <w:rsid w:val="009D37B4"/>
    <w:rsid w:val="009D3EC1"/>
    <w:rsid w:val="009D65BB"/>
    <w:rsid w:val="009F659D"/>
    <w:rsid w:val="00A01950"/>
    <w:rsid w:val="00A02CB4"/>
    <w:rsid w:val="00A062C7"/>
    <w:rsid w:val="00A15CAF"/>
    <w:rsid w:val="00A17695"/>
    <w:rsid w:val="00A24E5F"/>
    <w:rsid w:val="00A30E39"/>
    <w:rsid w:val="00A336E9"/>
    <w:rsid w:val="00A33718"/>
    <w:rsid w:val="00A3573A"/>
    <w:rsid w:val="00A3778C"/>
    <w:rsid w:val="00A37E7F"/>
    <w:rsid w:val="00A44C7C"/>
    <w:rsid w:val="00A4795F"/>
    <w:rsid w:val="00A5346B"/>
    <w:rsid w:val="00A64EE6"/>
    <w:rsid w:val="00A667AB"/>
    <w:rsid w:val="00A73E90"/>
    <w:rsid w:val="00A84353"/>
    <w:rsid w:val="00A91278"/>
    <w:rsid w:val="00A96D91"/>
    <w:rsid w:val="00AA2666"/>
    <w:rsid w:val="00AA5756"/>
    <w:rsid w:val="00AA5901"/>
    <w:rsid w:val="00AA636B"/>
    <w:rsid w:val="00AB16C7"/>
    <w:rsid w:val="00AB2C29"/>
    <w:rsid w:val="00AC3057"/>
    <w:rsid w:val="00AC3D7B"/>
    <w:rsid w:val="00AC3EE6"/>
    <w:rsid w:val="00AC795A"/>
    <w:rsid w:val="00AD047D"/>
    <w:rsid w:val="00AD16EE"/>
    <w:rsid w:val="00AD2664"/>
    <w:rsid w:val="00AD3268"/>
    <w:rsid w:val="00AE1157"/>
    <w:rsid w:val="00AE160E"/>
    <w:rsid w:val="00AE5B20"/>
    <w:rsid w:val="00AE7358"/>
    <w:rsid w:val="00AF20EC"/>
    <w:rsid w:val="00AF3210"/>
    <w:rsid w:val="00AF6E57"/>
    <w:rsid w:val="00B042EF"/>
    <w:rsid w:val="00B051EA"/>
    <w:rsid w:val="00B20794"/>
    <w:rsid w:val="00B21A77"/>
    <w:rsid w:val="00B237B4"/>
    <w:rsid w:val="00B24CA8"/>
    <w:rsid w:val="00B25EF1"/>
    <w:rsid w:val="00B2618C"/>
    <w:rsid w:val="00B265D8"/>
    <w:rsid w:val="00B2738A"/>
    <w:rsid w:val="00B30E48"/>
    <w:rsid w:val="00B33AE7"/>
    <w:rsid w:val="00B33FF8"/>
    <w:rsid w:val="00B3464D"/>
    <w:rsid w:val="00B34E0D"/>
    <w:rsid w:val="00B35B05"/>
    <w:rsid w:val="00B36E05"/>
    <w:rsid w:val="00B42911"/>
    <w:rsid w:val="00B44555"/>
    <w:rsid w:val="00B4469A"/>
    <w:rsid w:val="00B45780"/>
    <w:rsid w:val="00B50FF2"/>
    <w:rsid w:val="00B5716B"/>
    <w:rsid w:val="00B57C0A"/>
    <w:rsid w:val="00B670C0"/>
    <w:rsid w:val="00B67783"/>
    <w:rsid w:val="00B677EC"/>
    <w:rsid w:val="00B6789C"/>
    <w:rsid w:val="00B73A8D"/>
    <w:rsid w:val="00B84D10"/>
    <w:rsid w:val="00B86B00"/>
    <w:rsid w:val="00B87746"/>
    <w:rsid w:val="00B87BDE"/>
    <w:rsid w:val="00B9111F"/>
    <w:rsid w:val="00B91AF8"/>
    <w:rsid w:val="00B92C2D"/>
    <w:rsid w:val="00B93E11"/>
    <w:rsid w:val="00B942AE"/>
    <w:rsid w:val="00B95553"/>
    <w:rsid w:val="00B96EAE"/>
    <w:rsid w:val="00BA0CAC"/>
    <w:rsid w:val="00BA2DE1"/>
    <w:rsid w:val="00BA56C9"/>
    <w:rsid w:val="00BA66C6"/>
    <w:rsid w:val="00BA6A2C"/>
    <w:rsid w:val="00BA79ED"/>
    <w:rsid w:val="00BB07CB"/>
    <w:rsid w:val="00BB1FD9"/>
    <w:rsid w:val="00BB52C7"/>
    <w:rsid w:val="00BB7457"/>
    <w:rsid w:val="00BC211E"/>
    <w:rsid w:val="00BC30CD"/>
    <w:rsid w:val="00BC3DC8"/>
    <w:rsid w:val="00BC4021"/>
    <w:rsid w:val="00BC462D"/>
    <w:rsid w:val="00BD099C"/>
    <w:rsid w:val="00BD4E2B"/>
    <w:rsid w:val="00BD5AF6"/>
    <w:rsid w:val="00BD6D22"/>
    <w:rsid w:val="00BD7D13"/>
    <w:rsid w:val="00BE34D8"/>
    <w:rsid w:val="00BE3CB2"/>
    <w:rsid w:val="00BE5E49"/>
    <w:rsid w:val="00BF5D06"/>
    <w:rsid w:val="00BF6FFE"/>
    <w:rsid w:val="00BF71E8"/>
    <w:rsid w:val="00BF72BF"/>
    <w:rsid w:val="00C07A50"/>
    <w:rsid w:val="00C07BFB"/>
    <w:rsid w:val="00C11150"/>
    <w:rsid w:val="00C1459C"/>
    <w:rsid w:val="00C1681B"/>
    <w:rsid w:val="00C16C99"/>
    <w:rsid w:val="00C17BFC"/>
    <w:rsid w:val="00C24730"/>
    <w:rsid w:val="00C3132A"/>
    <w:rsid w:val="00C37475"/>
    <w:rsid w:val="00C4099A"/>
    <w:rsid w:val="00C4158F"/>
    <w:rsid w:val="00C41D59"/>
    <w:rsid w:val="00C43F4F"/>
    <w:rsid w:val="00C4429F"/>
    <w:rsid w:val="00C549A4"/>
    <w:rsid w:val="00C57176"/>
    <w:rsid w:val="00C602D4"/>
    <w:rsid w:val="00C605CF"/>
    <w:rsid w:val="00C60B11"/>
    <w:rsid w:val="00C6139E"/>
    <w:rsid w:val="00C6325A"/>
    <w:rsid w:val="00C65286"/>
    <w:rsid w:val="00C77E78"/>
    <w:rsid w:val="00C844CD"/>
    <w:rsid w:val="00C85327"/>
    <w:rsid w:val="00C94A2A"/>
    <w:rsid w:val="00CB03AE"/>
    <w:rsid w:val="00CB2812"/>
    <w:rsid w:val="00CB6647"/>
    <w:rsid w:val="00CC0D08"/>
    <w:rsid w:val="00CC69DD"/>
    <w:rsid w:val="00CD2EC4"/>
    <w:rsid w:val="00CD40A0"/>
    <w:rsid w:val="00CD59AC"/>
    <w:rsid w:val="00CE1592"/>
    <w:rsid w:val="00CE219A"/>
    <w:rsid w:val="00CE4BBE"/>
    <w:rsid w:val="00CF049E"/>
    <w:rsid w:val="00CF3742"/>
    <w:rsid w:val="00CF4684"/>
    <w:rsid w:val="00CF5F07"/>
    <w:rsid w:val="00CF637F"/>
    <w:rsid w:val="00D0283C"/>
    <w:rsid w:val="00D037E4"/>
    <w:rsid w:val="00D063B3"/>
    <w:rsid w:val="00D15410"/>
    <w:rsid w:val="00D22A50"/>
    <w:rsid w:val="00D2448E"/>
    <w:rsid w:val="00D245D0"/>
    <w:rsid w:val="00D25B37"/>
    <w:rsid w:val="00D379FA"/>
    <w:rsid w:val="00D4361A"/>
    <w:rsid w:val="00D44661"/>
    <w:rsid w:val="00D52D4E"/>
    <w:rsid w:val="00D53042"/>
    <w:rsid w:val="00D56877"/>
    <w:rsid w:val="00D63E9D"/>
    <w:rsid w:val="00D64ABC"/>
    <w:rsid w:val="00D75B87"/>
    <w:rsid w:val="00D77ED2"/>
    <w:rsid w:val="00D81952"/>
    <w:rsid w:val="00D8220D"/>
    <w:rsid w:val="00D82B8D"/>
    <w:rsid w:val="00D86D53"/>
    <w:rsid w:val="00D90420"/>
    <w:rsid w:val="00D919C5"/>
    <w:rsid w:val="00D94756"/>
    <w:rsid w:val="00D97967"/>
    <w:rsid w:val="00DA2318"/>
    <w:rsid w:val="00DA2D83"/>
    <w:rsid w:val="00DA35DF"/>
    <w:rsid w:val="00DA4340"/>
    <w:rsid w:val="00DB10AD"/>
    <w:rsid w:val="00DB1FB0"/>
    <w:rsid w:val="00DB5F29"/>
    <w:rsid w:val="00DB6950"/>
    <w:rsid w:val="00DC3E6F"/>
    <w:rsid w:val="00DC42B6"/>
    <w:rsid w:val="00DC6330"/>
    <w:rsid w:val="00DD0535"/>
    <w:rsid w:val="00DD3D1D"/>
    <w:rsid w:val="00DD3D4C"/>
    <w:rsid w:val="00DD68DA"/>
    <w:rsid w:val="00DD7559"/>
    <w:rsid w:val="00DE094D"/>
    <w:rsid w:val="00DE158B"/>
    <w:rsid w:val="00DE6F16"/>
    <w:rsid w:val="00DF0F4D"/>
    <w:rsid w:val="00DF346B"/>
    <w:rsid w:val="00E00A95"/>
    <w:rsid w:val="00E00CD7"/>
    <w:rsid w:val="00E0116C"/>
    <w:rsid w:val="00E014F4"/>
    <w:rsid w:val="00E069C4"/>
    <w:rsid w:val="00E10597"/>
    <w:rsid w:val="00E111DF"/>
    <w:rsid w:val="00E11C3E"/>
    <w:rsid w:val="00E12A6D"/>
    <w:rsid w:val="00E14732"/>
    <w:rsid w:val="00E21C43"/>
    <w:rsid w:val="00E22D32"/>
    <w:rsid w:val="00E2387B"/>
    <w:rsid w:val="00E23F53"/>
    <w:rsid w:val="00E25312"/>
    <w:rsid w:val="00E25B18"/>
    <w:rsid w:val="00E26F5E"/>
    <w:rsid w:val="00E27CA9"/>
    <w:rsid w:val="00E3721A"/>
    <w:rsid w:val="00E37F42"/>
    <w:rsid w:val="00E417F1"/>
    <w:rsid w:val="00E41C76"/>
    <w:rsid w:val="00E438B9"/>
    <w:rsid w:val="00E43902"/>
    <w:rsid w:val="00E50EF8"/>
    <w:rsid w:val="00E51916"/>
    <w:rsid w:val="00E52C53"/>
    <w:rsid w:val="00E5333B"/>
    <w:rsid w:val="00E5446C"/>
    <w:rsid w:val="00E55C5F"/>
    <w:rsid w:val="00E81CDB"/>
    <w:rsid w:val="00E83005"/>
    <w:rsid w:val="00E8391C"/>
    <w:rsid w:val="00E85166"/>
    <w:rsid w:val="00E85F8B"/>
    <w:rsid w:val="00E8638C"/>
    <w:rsid w:val="00E87F8B"/>
    <w:rsid w:val="00E90A6D"/>
    <w:rsid w:val="00E93827"/>
    <w:rsid w:val="00EA2010"/>
    <w:rsid w:val="00EA20AF"/>
    <w:rsid w:val="00EA34D3"/>
    <w:rsid w:val="00EB17B2"/>
    <w:rsid w:val="00EB1AF0"/>
    <w:rsid w:val="00EB5942"/>
    <w:rsid w:val="00EC092D"/>
    <w:rsid w:val="00EC0D56"/>
    <w:rsid w:val="00EC191E"/>
    <w:rsid w:val="00EC1A07"/>
    <w:rsid w:val="00ED281D"/>
    <w:rsid w:val="00ED6DAC"/>
    <w:rsid w:val="00ED6F7B"/>
    <w:rsid w:val="00ED6FD9"/>
    <w:rsid w:val="00ED781B"/>
    <w:rsid w:val="00EE0907"/>
    <w:rsid w:val="00EF02BC"/>
    <w:rsid w:val="00EF0D76"/>
    <w:rsid w:val="00F01D56"/>
    <w:rsid w:val="00F052AA"/>
    <w:rsid w:val="00F05947"/>
    <w:rsid w:val="00F13E6E"/>
    <w:rsid w:val="00F16E65"/>
    <w:rsid w:val="00F17FDB"/>
    <w:rsid w:val="00F20789"/>
    <w:rsid w:val="00F22471"/>
    <w:rsid w:val="00F30787"/>
    <w:rsid w:val="00F361A6"/>
    <w:rsid w:val="00F36833"/>
    <w:rsid w:val="00F37572"/>
    <w:rsid w:val="00F454A9"/>
    <w:rsid w:val="00F474AF"/>
    <w:rsid w:val="00F4756E"/>
    <w:rsid w:val="00F52FEA"/>
    <w:rsid w:val="00F5640A"/>
    <w:rsid w:val="00F57E6B"/>
    <w:rsid w:val="00F61E33"/>
    <w:rsid w:val="00F62882"/>
    <w:rsid w:val="00F648CC"/>
    <w:rsid w:val="00F709D4"/>
    <w:rsid w:val="00F72045"/>
    <w:rsid w:val="00F72907"/>
    <w:rsid w:val="00F73792"/>
    <w:rsid w:val="00F754C3"/>
    <w:rsid w:val="00F807BA"/>
    <w:rsid w:val="00F83A25"/>
    <w:rsid w:val="00F85438"/>
    <w:rsid w:val="00F872F4"/>
    <w:rsid w:val="00F90CD2"/>
    <w:rsid w:val="00F92822"/>
    <w:rsid w:val="00FA0AA7"/>
    <w:rsid w:val="00FB1873"/>
    <w:rsid w:val="00FB5820"/>
    <w:rsid w:val="00FB60D1"/>
    <w:rsid w:val="00FB67CD"/>
    <w:rsid w:val="00FB7113"/>
    <w:rsid w:val="00FC04A8"/>
    <w:rsid w:val="00FC0839"/>
    <w:rsid w:val="00FC1D7B"/>
    <w:rsid w:val="00FC2B27"/>
    <w:rsid w:val="00FC5BA5"/>
    <w:rsid w:val="00FC605B"/>
    <w:rsid w:val="00FD2B8B"/>
    <w:rsid w:val="00FD5A22"/>
    <w:rsid w:val="00FD6788"/>
    <w:rsid w:val="00FE05C8"/>
    <w:rsid w:val="00FE2507"/>
    <w:rsid w:val="00FE75D7"/>
    <w:rsid w:val="00FE7C54"/>
    <w:rsid w:val="00FF34ED"/>
    <w:rsid w:val="00FF6AA3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1446C"/>
  <w15:docId w15:val="{E2E13824-5D18-4AEB-ACB5-F7A5ADBF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4D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9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1652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09D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1652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273D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3D0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73D0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73D0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BodyTextIndent1">
    <w:name w:val="Body Text Indent1"/>
    <w:basedOn w:val="Normalny"/>
    <w:rsid w:val="00273D07"/>
    <w:pPr>
      <w:ind w:left="1416"/>
    </w:pPr>
    <w:rPr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D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D07"/>
    <w:rPr>
      <w:rFonts w:ascii="Segoe UI" w:hAnsi="Segoe UI" w:cs="Segoe UI"/>
      <w:sz w:val="18"/>
      <w:szCs w:val="18"/>
    </w:rPr>
  </w:style>
  <w:style w:type="paragraph" w:customStyle="1" w:styleId="tekstost">
    <w:name w:val="tekst ost"/>
    <w:basedOn w:val="Normalny"/>
    <w:rsid w:val="004D4D27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4D4D27"/>
    <w:pPr>
      <w:ind w:left="720"/>
      <w:contextualSpacing/>
    </w:pPr>
  </w:style>
  <w:style w:type="paragraph" w:styleId="Stopka">
    <w:name w:val="footer"/>
    <w:aliases w:val="Znak"/>
    <w:basedOn w:val="Normalny"/>
    <w:link w:val="StopkaZnak"/>
    <w:uiPriority w:val="99"/>
    <w:rsid w:val="00ED781B"/>
    <w:pPr>
      <w:tabs>
        <w:tab w:val="center" w:pos="4153"/>
        <w:tab w:val="right" w:pos="8306"/>
      </w:tabs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ED781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">
    <w:name w:val="Body text_"/>
    <w:link w:val="Tekstpodstawowy23"/>
    <w:locked/>
    <w:rsid w:val="00A02CB4"/>
    <w:rPr>
      <w:rFonts w:ascii="Arial Narrow" w:hAnsi="Arial Narrow"/>
      <w:shd w:val="clear" w:color="auto" w:fill="FFFFFF"/>
    </w:rPr>
  </w:style>
  <w:style w:type="character" w:customStyle="1" w:styleId="BodytextItalic">
    <w:name w:val="Body text + Italic"/>
    <w:rsid w:val="00A02CB4"/>
    <w:rPr>
      <w:rFonts w:ascii="Arial Narrow" w:hAnsi="Arial Narrow"/>
      <w:i/>
      <w:spacing w:val="0"/>
      <w:sz w:val="20"/>
    </w:rPr>
  </w:style>
  <w:style w:type="paragraph" w:customStyle="1" w:styleId="Tekstpodstawowy23">
    <w:name w:val="Tekst podstawowy23"/>
    <w:basedOn w:val="Normalny"/>
    <w:link w:val="Bodytext"/>
    <w:rsid w:val="00A02CB4"/>
    <w:pPr>
      <w:shd w:val="clear" w:color="auto" w:fill="FFFFFF"/>
      <w:spacing w:before="360" w:after="60" w:line="240" w:lineRule="exact"/>
      <w:ind w:hanging="2540"/>
    </w:pPr>
    <w:rPr>
      <w:rFonts w:ascii="Arial Narrow" w:hAnsi="Arial Narrow"/>
      <w:shd w:val="clear" w:color="auto" w:fill="FFFFF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E22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E220D"/>
  </w:style>
  <w:style w:type="paragraph" w:customStyle="1" w:styleId="A">
    <w:name w:val="A"/>
    <w:rsid w:val="00CC0D08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">
    <w:name w:val="B"/>
    <w:rsid w:val="00CC0D08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ista2">
    <w:name w:val="List 2"/>
    <w:basedOn w:val="Normalny"/>
    <w:rsid w:val="00B33AE7"/>
    <w:pPr>
      <w:ind w:left="566" w:hanging="283"/>
    </w:pPr>
  </w:style>
  <w:style w:type="paragraph" w:styleId="Lista">
    <w:name w:val="List"/>
    <w:basedOn w:val="Normalny"/>
    <w:uiPriority w:val="99"/>
    <w:unhideWhenUsed/>
    <w:rsid w:val="005B4F9B"/>
    <w:pPr>
      <w:ind w:left="283" w:hanging="283"/>
      <w:contextualSpacing/>
    </w:pPr>
  </w:style>
  <w:style w:type="paragraph" w:customStyle="1" w:styleId="msolistparagraph0">
    <w:name w:val="msolistparagraph"/>
    <w:basedOn w:val="Normalny"/>
    <w:rsid w:val="00BA79ED"/>
    <w:pPr>
      <w:ind w:left="720"/>
    </w:pPr>
    <w:rPr>
      <w:rFonts w:ascii="Calibri" w:eastAsia="Calibri" w:hAnsi="Calibri"/>
    </w:rPr>
  </w:style>
  <w:style w:type="paragraph" w:styleId="Tekstpodstawowy2">
    <w:name w:val="Body Text 2"/>
    <w:basedOn w:val="Normalny"/>
    <w:link w:val="Tekstpodstawowy2Znak"/>
    <w:uiPriority w:val="99"/>
    <w:unhideWhenUsed/>
    <w:rsid w:val="00AF32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32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rsid w:val="00AF3210"/>
    <w:pPr>
      <w:overflowPunct w:val="0"/>
      <w:autoSpaceDE w:val="0"/>
      <w:autoSpaceDN w:val="0"/>
      <w:adjustRightInd w:val="0"/>
      <w:spacing w:after="120"/>
      <w:textAlignment w:val="baseline"/>
    </w:pPr>
    <w:rPr>
      <w:sz w:val="28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624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624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autoRedefine/>
    <w:rsid w:val="00827C51"/>
    <w:pPr>
      <w:spacing w:after="120"/>
    </w:pPr>
    <w:rPr>
      <w:rFonts w:ascii="Verdana" w:hAnsi="Verdana"/>
      <w:iCs/>
      <w:spacing w:val="4"/>
      <w:sz w:val="20"/>
    </w:rPr>
  </w:style>
  <w:style w:type="character" w:customStyle="1" w:styleId="tekstdokbold">
    <w:name w:val="tekst dok. bold"/>
    <w:rsid w:val="00FC5BA5"/>
    <w:rPr>
      <w:b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230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C2304"/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link w:val="Akapitzlist"/>
    <w:uiPriority w:val="34"/>
    <w:locked/>
    <w:rsid w:val="00001E3C"/>
  </w:style>
  <w:style w:type="character" w:styleId="Odwoaniedokomentarza">
    <w:name w:val="annotation reference"/>
    <w:basedOn w:val="Domylnaczcionkaakapitu"/>
    <w:uiPriority w:val="99"/>
    <w:unhideWhenUsed/>
    <w:rsid w:val="008D44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4D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4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DC"/>
    <w:rPr>
      <w:b/>
      <w:bCs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E83005"/>
    <w:rPr>
      <w:rFonts w:cs="Times New Roman"/>
      <w:b/>
    </w:rPr>
  </w:style>
  <w:style w:type="paragraph" w:styleId="Poprawka">
    <w:name w:val="Revision"/>
    <w:hidden/>
    <w:uiPriority w:val="99"/>
    <w:semiHidden/>
    <w:rsid w:val="00B273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7559"/>
    <w:pPr>
      <w:spacing w:before="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75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755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754C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5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8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7F4AAE-2E86-4940-859A-1761DC696D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3FF54E-03F0-4C4B-BDEB-EF4850CC2B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A5B12C-1CD1-4D9B-8C14-94F997ACEC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BED9FD-6BEC-4983-8AA6-BC50CB9EF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2080</Words>
  <Characters>12484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Roszkowicz Wiesław</dc:creator>
  <cp:lastModifiedBy>Bogusz Monika</cp:lastModifiedBy>
  <cp:revision>17</cp:revision>
  <cp:lastPrinted>2016-12-14T13:05:00Z</cp:lastPrinted>
  <dcterms:created xsi:type="dcterms:W3CDTF">2025-03-20T09:55:00Z</dcterms:created>
  <dcterms:modified xsi:type="dcterms:W3CDTF">2025-12-02T13:09:00Z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